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tbl>
      <w:tblPr>
        <w:tblStyle w:val="TableGrid"/>
        <w:tblW w:w="15388" w:type="dxa"/>
        <w:tblLook w:val="04A0" w:firstRow="1" w:lastRow="0" w:firstColumn="1" w:lastColumn="0" w:noHBand="0" w:noVBand="1"/>
      </w:tblPr>
      <w:tblGrid>
        <w:gridCol w:w="3660"/>
        <w:gridCol w:w="8756"/>
        <w:gridCol w:w="2972"/>
      </w:tblGrid>
      <w:tr w:rsidR="00D7615F" w:rsidTr="7C778A74" w14:paraId="6FDDC48D" w14:textId="77777777">
        <w:tc>
          <w:tcPr>
            <w:tcW w:w="3660" w:type="dxa"/>
            <w:tcMar/>
          </w:tcPr>
          <w:p w:rsidRPr="00D7615F" w:rsidR="00D7615F" w:rsidRDefault="00A950E3" w14:paraId="08694403" w14:textId="77777777">
            <w:pPr>
              <w:rPr>
                <w:b/>
                <w:sz w:val="28"/>
                <w:szCs w:val="28"/>
              </w:rPr>
            </w:pPr>
            <w:r>
              <w:rPr>
                <w:b/>
                <w:sz w:val="28"/>
                <w:szCs w:val="28"/>
              </w:rPr>
              <w:t>Autumn</w:t>
            </w:r>
            <w:r w:rsidR="00C420CC">
              <w:rPr>
                <w:b/>
                <w:sz w:val="28"/>
                <w:szCs w:val="28"/>
              </w:rPr>
              <w:t xml:space="preserve"> </w:t>
            </w:r>
            <w:r w:rsidRPr="00D7615F" w:rsidR="00D7615F">
              <w:rPr>
                <w:b/>
                <w:sz w:val="28"/>
                <w:szCs w:val="28"/>
              </w:rPr>
              <w:t>1</w:t>
            </w:r>
          </w:p>
        </w:tc>
        <w:tc>
          <w:tcPr>
            <w:tcW w:w="11728" w:type="dxa"/>
            <w:gridSpan w:val="2"/>
            <w:tcMar/>
          </w:tcPr>
          <w:p w:rsidRPr="00D7615F" w:rsidR="00D7615F" w:rsidP="001C0D4A" w:rsidRDefault="00F918C7" w14:paraId="4962D6F8" w14:textId="77777777">
            <w:pPr>
              <w:rPr>
                <w:b/>
                <w:sz w:val="28"/>
                <w:szCs w:val="28"/>
              </w:rPr>
            </w:pPr>
            <w:r>
              <w:rPr>
                <w:b/>
                <w:sz w:val="28"/>
                <w:szCs w:val="28"/>
              </w:rPr>
              <w:t xml:space="preserve"> Y4</w:t>
            </w:r>
            <w:r w:rsidRPr="00D7615F" w:rsidR="00D7615F">
              <w:rPr>
                <w:b/>
                <w:sz w:val="28"/>
                <w:szCs w:val="28"/>
              </w:rPr>
              <w:t xml:space="preserve"> Place Value and </w:t>
            </w:r>
            <w:r>
              <w:rPr>
                <w:b/>
                <w:sz w:val="28"/>
                <w:szCs w:val="28"/>
              </w:rPr>
              <w:t>addition and subtraction</w:t>
            </w:r>
            <w:r w:rsidR="001C0D4A">
              <w:rPr>
                <w:b/>
                <w:sz w:val="28"/>
                <w:szCs w:val="28"/>
              </w:rPr>
              <w:t xml:space="preserve"> strategies </w:t>
            </w:r>
          </w:p>
        </w:tc>
      </w:tr>
      <w:tr w:rsidR="00AA4925" w:rsidTr="7C778A74" w14:paraId="67274DD7" w14:textId="77777777">
        <w:tc>
          <w:tcPr>
            <w:tcW w:w="3660" w:type="dxa"/>
            <w:tcMar/>
          </w:tcPr>
          <w:p w:rsidR="00AA4925" w:rsidRDefault="00AA4925" w14:paraId="73416D99" w14:textId="15AC230B">
            <w:pPr>
              <w:rPr>
                <w:b/>
                <w:sz w:val="28"/>
                <w:szCs w:val="28"/>
              </w:rPr>
            </w:pPr>
            <w:r w:rsidRPr="003A3C04">
              <w:rPr>
                <w:b/>
              </w:rPr>
              <w:t>Notes</w:t>
            </w:r>
          </w:p>
        </w:tc>
        <w:tc>
          <w:tcPr>
            <w:tcW w:w="11728" w:type="dxa"/>
            <w:gridSpan w:val="2"/>
            <w:tcMar/>
          </w:tcPr>
          <w:p w:rsidR="00AA4925" w:rsidP="001C0D4A" w:rsidRDefault="00AA4925" w14:paraId="30166B83" w14:textId="3C656C88">
            <w:pPr>
              <w:rPr>
                <w:b/>
                <w:sz w:val="28"/>
                <w:szCs w:val="28"/>
              </w:rPr>
            </w:pPr>
            <w:r>
              <w:rPr>
                <w:b/>
              </w:rPr>
              <w:t>Recall facts document should also be used as continuous provision</w:t>
            </w:r>
            <w:r w:rsidR="00596A1F">
              <w:rPr>
                <w:b/>
              </w:rPr>
              <w:t xml:space="preserve">/ assessment to check children </w:t>
            </w:r>
            <w:r>
              <w:rPr>
                <w:b/>
              </w:rPr>
              <w:t>are secure on Y4 objectives. Previous CT should have noted any gaps on previous recall facts document</w:t>
            </w:r>
          </w:p>
        </w:tc>
      </w:tr>
      <w:tr w:rsidR="00AA4925" w:rsidTr="7C778A74" w14:paraId="3BC2CD97" w14:textId="77777777">
        <w:tc>
          <w:tcPr>
            <w:tcW w:w="3660" w:type="dxa"/>
            <w:tcMar/>
          </w:tcPr>
          <w:p w:rsidR="00AA4925" w:rsidRDefault="00AA4925" w14:paraId="2A2D8FF0" w14:textId="77777777">
            <w:pPr>
              <w:rPr>
                <w:b/>
              </w:rPr>
            </w:pPr>
            <w:r>
              <w:rPr>
                <w:b/>
                <w:sz w:val="28"/>
                <w:szCs w:val="28"/>
              </w:rPr>
              <w:t xml:space="preserve">Autumn </w:t>
            </w:r>
            <w:r w:rsidRPr="00D7615F">
              <w:rPr>
                <w:b/>
                <w:sz w:val="28"/>
                <w:szCs w:val="28"/>
              </w:rPr>
              <w:t>1</w:t>
            </w:r>
          </w:p>
        </w:tc>
        <w:tc>
          <w:tcPr>
            <w:tcW w:w="11728" w:type="dxa"/>
            <w:gridSpan w:val="2"/>
            <w:tcMar/>
          </w:tcPr>
          <w:p w:rsidRPr="003A3C04" w:rsidR="00AA4925" w:rsidRDefault="00AA4925" w14:paraId="2C22527A" w14:textId="30B4974D">
            <w:pPr>
              <w:rPr>
                <w:b/>
              </w:rPr>
            </w:pPr>
            <w:r>
              <w:rPr>
                <w:b/>
                <w:sz w:val="28"/>
                <w:szCs w:val="28"/>
              </w:rPr>
              <w:t>Y5</w:t>
            </w:r>
            <w:r w:rsidRPr="00D7615F">
              <w:rPr>
                <w:b/>
                <w:sz w:val="28"/>
                <w:szCs w:val="28"/>
              </w:rPr>
              <w:t xml:space="preserve"> Place Value</w:t>
            </w:r>
          </w:p>
        </w:tc>
      </w:tr>
      <w:tr w:rsidR="00AA4925" w:rsidTr="7C778A74" w14:paraId="3CB6B17F" w14:textId="77777777">
        <w:tc>
          <w:tcPr>
            <w:tcW w:w="3660" w:type="dxa"/>
            <w:tcMar/>
          </w:tcPr>
          <w:p w:rsidRPr="00D726FD" w:rsidR="00AA4925" w:rsidRDefault="00AA4925" w14:paraId="733264A4" w14:textId="1BDE8F7F">
            <w:pPr>
              <w:rPr>
                <w:b/>
                <w:sz w:val="24"/>
                <w:szCs w:val="24"/>
              </w:rPr>
            </w:pPr>
            <w:r w:rsidRPr="00D726FD">
              <w:rPr>
                <w:b/>
                <w:sz w:val="24"/>
                <w:szCs w:val="24"/>
              </w:rPr>
              <w:t>Notes</w:t>
            </w:r>
          </w:p>
        </w:tc>
        <w:tc>
          <w:tcPr>
            <w:tcW w:w="11728" w:type="dxa"/>
            <w:gridSpan w:val="2"/>
            <w:tcMar/>
          </w:tcPr>
          <w:p w:rsidRPr="00D726FD" w:rsidR="00AA4925" w:rsidP="003A3C04" w:rsidRDefault="00AA4925" w14:paraId="300E52FC" w14:textId="77777777">
            <w:pPr>
              <w:rPr>
                <w:b/>
                <w:sz w:val="28"/>
                <w:szCs w:val="28"/>
              </w:rPr>
            </w:pPr>
            <w:r w:rsidRPr="00D726FD">
              <w:rPr>
                <w:b/>
              </w:rPr>
              <w:t>Roman numerals should be taught as continuous provision not as a discrete lesson</w:t>
            </w:r>
          </w:p>
          <w:p w:rsidRPr="003A3C04" w:rsidR="00AA4925" w:rsidP="00AD0393" w:rsidRDefault="00AD0393" w14:paraId="4B169749" w14:textId="7848ECBE">
            <w:pPr>
              <w:rPr>
                <w:b/>
              </w:rPr>
            </w:pPr>
            <w:r w:rsidRPr="00D726FD">
              <w:rPr>
                <w:b/>
              </w:rPr>
              <w:t>Multiply and divide whole numbers by 10,100,1000  is part of multiplication and division but makes sense to put it here as you can use similar images such as the gattengo chart, place value chart, dienes and PV counters</w:t>
            </w:r>
          </w:p>
        </w:tc>
      </w:tr>
      <w:tr w:rsidR="00AA4925" w:rsidTr="7C778A74" w14:paraId="38C45C9F" w14:textId="77777777">
        <w:tc>
          <w:tcPr>
            <w:tcW w:w="3660" w:type="dxa"/>
            <w:tcMar/>
          </w:tcPr>
          <w:p w:rsidR="00AA4925" w:rsidRDefault="00AA4925" w14:paraId="3B55E755" w14:textId="32A2C59C">
            <w:pPr>
              <w:rPr>
                <w:b/>
              </w:rPr>
            </w:pPr>
            <w:r>
              <w:rPr>
                <w:b/>
              </w:rPr>
              <w:t>By the end of the teaching sequence children should…</w:t>
            </w:r>
          </w:p>
        </w:tc>
        <w:tc>
          <w:tcPr>
            <w:tcW w:w="11728" w:type="dxa"/>
            <w:gridSpan w:val="2"/>
            <w:tcMar/>
          </w:tcPr>
          <w:p w:rsidRPr="003A3C04" w:rsidR="00AA4925" w:rsidP="003A3C04" w:rsidRDefault="00AA4925" w14:paraId="22B31083" w14:textId="77777777">
            <w:pPr>
              <w:rPr>
                <w:b/>
              </w:rPr>
            </w:pPr>
            <w:r w:rsidRPr="003A3C04">
              <w:rPr>
                <w:b/>
              </w:rPr>
              <w:t>Examples  and models and images to use</w:t>
            </w:r>
          </w:p>
          <w:p w:rsidRPr="003A3C04" w:rsidR="00AA4925" w:rsidRDefault="00AA4925" w14:paraId="19A70DAD" w14:textId="153B658A">
            <w:pPr>
              <w:rPr>
                <w:b/>
              </w:rPr>
            </w:pPr>
          </w:p>
        </w:tc>
      </w:tr>
      <w:tr w:rsidR="0028674B" w:rsidTr="7C778A74" w14:paraId="36A32FB7" w14:textId="77777777">
        <w:tc>
          <w:tcPr>
            <w:tcW w:w="3660" w:type="dxa"/>
            <w:tcMar/>
          </w:tcPr>
          <w:p w:rsidR="0028674B" w:rsidRDefault="0028674B" w14:paraId="7D205767" w14:textId="77777777">
            <w:pPr>
              <w:rPr>
                <w:b/>
              </w:rPr>
            </w:pPr>
          </w:p>
        </w:tc>
        <w:tc>
          <w:tcPr>
            <w:tcW w:w="11728" w:type="dxa"/>
            <w:gridSpan w:val="2"/>
            <w:tcMar/>
          </w:tcPr>
          <w:p w:rsidR="0028674B" w:rsidP="003A3C04" w:rsidRDefault="0028674B" w14:paraId="572645DF" w14:textId="77777777">
            <w:pPr>
              <w:rPr>
                <w:b/>
              </w:rPr>
            </w:pPr>
            <w:r>
              <w:rPr>
                <w:b/>
              </w:rPr>
              <w:t>Key concepts for Place Value</w:t>
            </w:r>
          </w:p>
          <w:p w:rsidR="0028674B" w:rsidP="003A3C04" w:rsidRDefault="0028674B" w14:paraId="41BEA94F" w14:textId="74548434">
            <w:pPr>
              <w:rPr>
                <w:b/>
              </w:rPr>
            </w:pPr>
            <w:r>
              <w:rPr>
                <w:b/>
              </w:rPr>
              <w:t>All place value should be taught through the following for the applicable numbers:</w:t>
            </w:r>
          </w:p>
          <w:p w:rsidR="0028674B" w:rsidP="003A3C04" w:rsidRDefault="0028674B" w14:paraId="3776DECA" w14:textId="77777777">
            <w:pPr>
              <w:rPr>
                <w:b/>
              </w:rPr>
            </w:pPr>
            <w:r>
              <w:rPr>
                <w:b/>
              </w:rPr>
              <w:t>PV chart with dienes and from Y4 PV counters and dienes</w:t>
            </w:r>
          </w:p>
          <w:p w:rsidR="0028674B" w:rsidP="003A3C04" w:rsidRDefault="0028674B" w14:paraId="640C694F" w14:textId="77777777">
            <w:pPr>
              <w:rPr>
                <w:b/>
              </w:rPr>
            </w:pPr>
            <w:r>
              <w:rPr>
                <w:b/>
              </w:rPr>
              <w:t>Children should show a number with dienes and from Y4 PV counters and dienes</w:t>
            </w:r>
          </w:p>
          <w:p w:rsidR="0028674B" w:rsidP="003A3C04" w:rsidRDefault="0028674B" w14:paraId="32227AF3" w14:textId="77777777">
            <w:pPr>
              <w:rPr>
                <w:b/>
              </w:rPr>
            </w:pPr>
            <w:r>
              <w:rPr>
                <w:b/>
              </w:rPr>
              <w:t>Show numbers on an ENL and a demarcated number line</w:t>
            </w:r>
          </w:p>
          <w:p w:rsidR="0028674B" w:rsidP="003A3C04" w:rsidRDefault="0028674B" w14:paraId="6F27DCE0" w14:textId="77777777">
            <w:pPr>
              <w:rPr>
                <w:b/>
              </w:rPr>
            </w:pPr>
            <w:r>
              <w:rPr>
                <w:b/>
              </w:rPr>
              <w:t xml:space="preserve">Show numbers on a gattengno chart </w:t>
            </w:r>
          </w:p>
          <w:p w:rsidR="0028674B" w:rsidP="003A3C04" w:rsidRDefault="0028674B" w14:paraId="06A17EF1" w14:textId="77777777">
            <w:pPr>
              <w:rPr>
                <w:b/>
              </w:rPr>
            </w:pPr>
            <w:r>
              <w:rPr>
                <w:b/>
              </w:rPr>
              <w:t>Partition numbers by place value</w:t>
            </w:r>
          </w:p>
          <w:p w:rsidR="0028674B" w:rsidP="003A3C04" w:rsidRDefault="0028674B" w14:paraId="34208CA5" w14:textId="77777777">
            <w:pPr>
              <w:rPr>
                <w:b/>
              </w:rPr>
            </w:pPr>
            <w:r>
              <w:rPr>
                <w:b/>
              </w:rPr>
              <w:t>Partition numbers in a variety of ways</w:t>
            </w:r>
          </w:p>
          <w:p w:rsidR="0028674B" w:rsidP="003A3C04" w:rsidRDefault="0028674B" w14:paraId="552DB468" w14:textId="77777777">
            <w:pPr>
              <w:rPr>
                <w:b/>
              </w:rPr>
            </w:pPr>
            <w:r>
              <w:rPr>
                <w:b/>
              </w:rPr>
              <w:t>Show partitioning with part whole models (bar and circle)</w:t>
            </w:r>
          </w:p>
          <w:p w:rsidR="0028674B" w:rsidP="003A3C04" w:rsidRDefault="0028674B" w14:paraId="16D0C8CA" w14:textId="77777777">
            <w:pPr>
              <w:rPr>
                <w:b/>
              </w:rPr>
            </w:pPr>
            <w:r>
              <w:rPr>
                <w:b/>
              </w:rPr>
              <w:t>Order and compare numbers using images and a number line and verbal reasoning</w:t>
            </w:r>
          </w:p>
          <w:p w:rsidRPr="003A3C04" w:rsidR="0028674B" w:rsidP="003A3C04" w:rsidRDefault="0028674B" w14:paraId="5CC61868" w14:textId="712660AC">
            <w:pPr>
              <w:rPr>
                <w:b/>
              </w:rPr>
            </w:pPr>
            <w:r>
              <w:rPr>
                <w:b/>
              </w:rPr>
              <w:t xml:space="preserve">Read and write numbers </w:t>
            </w:r>
          </w:p>
        </w:tc>
      </w:tr>
      <w:tr w:rsidR="00AA4925" w:rsidTr="7C778A74" w14:paraId="3816A4B2" w14:textId="77777777">
        <w:trPr>
          <w:trHeight w:val="280"/>
        </w:trPr>
        <w:tc>
          <w:tcPr>
            <w:tcW w:w="3660" w:type="dxa"/>
            <w:tcMar/>
          </w:tcPr>
          <w:p w:rsidR="00AA4925" w:rsidP="00F26B69" w:rsidRDefault="00AA4925" w14:paraId="60221122" w14:textId="77777777">
            <w:r>
              <w:t>Know the place value of numbers to 1,000,000 and the value of each digit</w:t>
            </w:r>
          </w:p>
        </w:tc>
        <w:tc>
          <w:tcPr>
            <w:tcW w:w="11728" w:type="dxa"/>
            <w:gridSpan w:val="2"/>
            <w:vMerge w:val="restart"/>
            <w:tcMar/>
          </w:tcPr>
          <w:p w:rsidR="00AA4925" w:rsidP="00F26B69" w:rsidRDefault="00651099" w14:paraId="052E9892" w14:textId="23424788">
            <w:r>
              <w:rPr>
                <w:noProof/>
                <w:lang w:eastAsia="en-GB"/>
              </w:rPr>
              <mc:AlternateContent>
                <mc:Choice Requires="wps">
                  <w:drawing>
                    <wp:anchor distT="0" distB="0" distL="114300" distR="114300" simplePos="0" relativeHeight="251645440" behindDoc="0" locked="0" layoutInCell="1" allowOverlap="1" wp14:anchorId="40BEFDC7" wp14:editId="72E40C40">
                      <wp:simplePos x="0" y="0"/>
                      <wp:positionH relativeFrom="column">
                        <wp:posOffset>2682240</wp:posOffset>
                      </wp:positionH>
                      <wp:positionV relativeFrom="paragraph">
                        <wp:posOffset>58420</wp:posOffset>
                      </wp:positionV>
                      <wp:extent cx="3409950" cy="44767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3409950" cy="447675"/>
                              </a:xfrm>
                              <a:prstGeom prst="rect">
                                <a:avLst/>
                              </a:prstGeom>
                              <a:solidFill>
                                <a:schemeClr val="lt1"/>
                              </a:solidFill>
                              <a:ln w="6350">
                                <a:noFill/>
                              </a:ln>
                            </wps:spPr>
                            <wps:txbx>
                              <w:txbxContent>
                                <w:p w:rsidR="00D726FD" w:rsidRDefault="00D726FD" w14:paraId="7C072BEA" w14:textId="0647A5FD">
                                  <w:r>
                                    <w:t xml:space="preserve">Use counters in PV chart- notice here how a PV chart is partitioned into ones, thousands, then millions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w14:anchorId="40BEFDC7">
                      <v:stroke joinstyle="miter"/>
                      <v:path gradientshapeok="t" o:connecttype="rect"/>
                    </v:shapetype>
                    <v:shape id="Text Box 12" style="position:absolute;margin-left:211.2pt;margin-top:4.6pt;width:268.5pt;height:35.25pt;z-index:251645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">
                      <v:textbox>
                        <w:txbxContent>
                          <w:p w:rsidR="00D726FD" w:rsidRDefault="00D726FD" w14:paraId="7C072BEA" w14:textId="0647A5FD">
                            <w:r>
                              <w:t xml:space="preserve">Use counters in PV chart- notice here how a PV chart is partitioned into ones, thousands, then millions </w:t>
                            </w:r>
                          </w:p>
                        </w:txbxContent>
                      </v:textbox>
                    </v:shape>
                  </w:pict>
                </mc:Fallback>
              </mc:AlternateContent>
            </w:r>
            <w:r>
              <w:rPr>
                <w:noProof/>
                <w:lang w:eastAsia="en-GB"/>
              </w:rPr>
              <w:drawing>
                <wp:inline distT="0" distB="0" distL="0" distR="0" wp14:anchorId="23D9C81A" wp14:editId="31B6D6D5">
                  <wp:extent cx="2581275" cy="62970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8ECE045.tmp"/>
                          <pic:cNvPicPr/>
                        </pic:nvPicPr>
                        <pic:blipFill>
                          <a:blip r:embed="rId5">
                            <a:extLst>
                              <a:ext uri="{28A0092B-C50C-407E-A947-70E740481C1C}">
                                <a14:useLocalDpi xmlns:a14="http://schemas.microsoft.com/office/drawing/2010/main" val="0"/>
                              </a:ext>
                            </a:extLst>
                          </a:blip>
                          <a:stretch>
                            <a:fillRect/>
                          </a:stretch>
                        </pic:blipFill>
                        <pic:spPr>
                          <a:xfrm>
                            <a:off x="0" y="0"/>
                            <a:ext cx="2631901" cy="642056"/>
                          </a:xfrm>
                          <a:prstGeom prst="rect">
                            <a:avLst/>
                          </a:prstGeom>
                        </pic:spPr>
                      </pic:pic>
                    </a:graphicData>
                  </a:graphic>
                </wp:inline>
              </w:drawing>
            </w:r>
            <w:r w:rsidR="00651099">
              <w:rPr/>
              <w:t xml:space="preserve">      </w:t>
            </w:r>
          </w:p>
          <w:p w:rsidR="00AA4925" w:rsidRDefault="009955C9" w14:paraId="304957C6" w14:textId="016AFC96">
            <w:r>
              <w:rPr>
                <w:noProof/>
                <w:lang w:eastAsia="en-GB"/>
              </w:rPr>
              <mc:AlternateContent>
                <mc:Choice Requires="wps">
                  <w:drawing>
                    <wp:anchor distT="0" distB="0" distL="114300" distR="114300" simplePos="0" relativeHeight="251667968" behindDoc="0" locked="0" layoutInCell="1" allowOverlap="1" wp14:anchorId="0068B720" wp14:editId="0A4AFCA7">
                      <wp:simplePos x="0" y="0"/>
                      <wp:positionH relativeFrom="column">
                        <wp:posOffset>3252854</wp:posOffset>
                      </wp:positionH>
                      <wp:positionV relativeFrom="paragraph">
                        <wp:posOffset>1170453</wp:posOffset>
                      </wp:positionV>
                      <wp:extent cx="2562446" cy="723014"/>
                      <wp:effectExtent l="0" t="0" r="9525" b="1270"/>
                      <wp:wrapNone/>
                      <wp:docPr id="62" name="Text Box 62"/>
                      <wp:cNvGraphicFramePr/>
                      <a:graphic xmlns:a="http://schemas.openxmlformats.org/drawingml/2006/main">
                        <a:graphicData uri="http://schemas.microsoft.com/office/word/2010/wordprocessingShape">
                          <wps:wsp>
                            <wps:cNvSpPr txBox="1"/>
                            <wps:spPr>
                              <a:xfrm>
                                <a:off x="0" y="0"/>
                                <a:ext cx="2562446" cy="723014"/>
                              </a:xfrm>
                              <a:prstGeom prst="rect">
                                <a:avLst/>
                              </a:prstGeom>
                              <a:solidFill>
                                <a:schemeClr val="lt1"/>
                              </a:solidFill>
                              <a:ln w="6350">
                                <a:noFill/>
                              </a:ln>
                            </wps:spPr>
                            <wps:txbx>
                              <w:txbxContent>
                                <w:p w:rsidR="009955C9" w:rsidRDefault="009955C9" w14:paraId="154FDDC6" w14:textId="342F1E19">
                                  <w:r>
                                    <w:t>Make the link with measure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2" style="position:absolute;margin-left:256.15pt;margin-top:92.15pt;width:201.75pt;height:56.95pt;z-index:251667968;visibility:visible;mso-wrap-style:square;mso-wrap-distance-left:9pt;mso-wrap-distance-top:0;mso-wrap-distance-right:9pt;mso-wrap-distance-bottom:0;mso-position-horizontal:absolute;mso-position-horizontal-relative:text;mso-position-vertical:absolute;mso-position-vertical-relative:text;v-text-anchor:top" o:spid="_x0000_s1027"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" w14:anchorId="0068B720">
                      <v:textbox>
                        <w:txbxContent>
                          <w:p w:rsidR="009955C9" w:rsidRDefault="009955C9" w14:paraId="154FDDC6" w14:textId="342F1E19">
                            <w:r>
                              <w:t>Make the link with measure</w:t>
                            </w:r>
                          </w:p>
                        </w:txbxContent>
                      </v:textbox>
                    </v:shape>
                  </w:pict>
                </mc:Fallback>
              </mc:AlternateContent>
            </w:r>
            <w:r w:rsidR="0027556D">
              <w:rPr>
                <w:noProof/>
                <w:lang w:eastAsia="en-GB"/>
              </w:rPr>
              <w:drawing>
                <wp:inline distT="0" distB="0" distL="0" distR="0" wp14:anchorId="79871BB8" wp14:editId="4E5C6C4A">
                  <wp:extent cx="2571750" cy="59595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8EC4104.tmp"/>
                          <pic:cNvPicPr/>
                        </pic:nvPicPr>
                        <pic:blipFill>
                          <a:blip r:embed="rId6">
                            <a:extLst>
                              <a:ext uri="{28A0092B-C50C-407E-A947-70E740481C1C}">
                                <a14:useLocalDpi xmlns:a14="http://schemas.microsoft.com/office/drawing/2010/main" val="0"/>
                              </a:ext>
                            </a:extLst>
                          </a:blip>
                          <a:stretch>
                            <a:fillRect/>
                          </a:stretch>
                        </pic:blipFill>
                        <pic:spPr>
                          <a:xfrm>
                            <a:off x="0" y="0"/>
                            <a:ext cx="2622872" cy="607806"/>
                          </a:xfrm>
                          <a:prstGeom prst="rect">
                            <a:avLst/>
                          </a:prstGeom>
                        </pic:spPr>
                      </pic:pic>
                    </a:graphicData>
                  </a:graphic>
                </wp:inline>
              </w:drawing>
            </w:r>
            <w:r w:rsidR="0027556D">
              <w:rPr/>
              <w:t xml:space="preserve">      </w:t>
            </w:r>
            <w:r w:rsidR="0027556D">
              <w:rPr>
                <w:noProof/>
                <w:lang w:eastAsia="en-GB"/>
              </w:rPr>
              <w:drawing>
                <wp:inline distT="0" distB="0" distL="0" distR="0" wp14:anchorId="6D2ADAF8" wp14:editId="4AB33497">
                  <wp:extent cx="2274968" cy="8477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8EC1BF3.tmp"/>
                          <pic:cNvPicPr/>
                        </pic:nvPicPr>
                        <pic:blipFill>
                          <a:blip r:embed="rId7">
                            <a:extLst>
                              <a:ext uri="{28A0092B-C50C-407E-A947-70E740481C1C}">
                                <a14:useLocalDpi xmlns:a14="http://schemas.microsoft.com/office/drawing/2010/main" val="0"/>
                              </a:ext>
                            </a:extLst>
                          </a:blip>
                          <a:stretch>
                            <a:fillRect/>
                          </a:stretch>
                        </pic:blipFill>
                        <pic:spPr>
                          <a:xfrm>
                            <a:off x="0" y="0"/>
                            <a:ext cx="2310411" cy="860932"/>
                          </a:xfrm>
                          <a:prstGeom prst="rect">
                            <a:avLst/>
                          </a:prstGeom>
                        </pic:spPr>
                      </pic:pic>
                    </a:graphicData>
                  </a:graphic>
                </wp:inline>
              </w:drawing>
            </w:r>
            <w:r>
              <w:rPr>
                <w:noProof/>
                <w:lang w:eastAsia="en-GB"/>
              </w:rPr>
              <w:drawing>
                <wp:inline distT="0" distB="0" distL="0" distR="0" wp14:anchorId="7CCFCCD2" wp14:editId="775ECE41">
                  <wp:extent cx="2636875" cy="1216404"/>
                  <wp:effectExtent l="0" t="0" r="0" b="317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4D8B00D.t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46290" cy="1220747"/>
                          </a:xfrm>
                          <a:prstGeom prst="rect">
                            <a:avLst/>
                          </a:prstGeom>
                        </pic:spPr>
                      </pic:pic>
                    </a:graphicData>
                  </a:graphic>
                </wp:inline>
              </w:drawing>
            </w:r>
            <w:r w:rsidR="009955C9">
              <w:rPr/>
              <w:t xml:space="preserve">    </w:t>
            </w:r>
          </w:p>
          <w:p w:rsidR="00AA4925" w:rsidRDefault="00AA4925" w14:paraId="0951E5FF" w14:textId="77777777">
            <w:bookmarkStart w:name="_GoBack" w:id="0"/>
            <w:bookmarkEnd w:id="0"/>
          </w:p>
          <w:p w:rsidR="00AA4925" w:rsidP="00D726FD" w:rsidRDefault="00AA4925" w14:paraId="6C529B24" w14:textId="25F1248E"/>
        </w:tc>
      </w:tr>
      <w:tr w:rsidR="00AA4925" w:rsidTr="7C778A74" w14:paraId="1B03C902" w14:textId="77777777">
        <w:trPr>
          <w:trHeight w:val="280"/>
        </w:trPr>
        <w:tc>
          <w:tcPr>
            <w:tcW w:w="3660" w:type="dxa"/>
            <w:tcMar/>
          </w:tcPr>
          <w:p w:rsidR="00AA4925" w:rsidP="003A3C04" w:rsidRDefault="00AA4925" w14:paraId="57B91ACD" w14:textId="3952E1FB">
            <w:r>
              <w:t>Represent numbers to 1,000,000 (This is a big jump from 10,000 to a million so may be best to do in stages)</w:t>
            </w:r>
          </w:p>
        </w:tc>
        <w:tc>
          <w:tcPr>
            <w:tcW w:w="11728" w:type="dxa"/>
            <w:gridSpan w:val="2"/>
            <w:vMerge/>
            <w:tcMar/>
          </w:tcPr>
          <w:p w:rsidR="00AA4925" w:rsidRDefault="00AA4925" w14:paraId="631440B8" w14:textId="48317449"/>
        </w:tc>
      </w:tr>
      <w:tr w:rsidR="00AD0393" w:rsidTr="7C778A74" w14:paraId="47AF93EB" w14:textId="77777777">
        <w:trPr>
          <w:trHeight w:val="280"/>
        </w:trPr>
        <w:tc>
          <w:tcPr>
            <w:tcW w:w="3660" w:type="dxa"/>
            <w:tcMar/>
          </w:tcPr>
          <w:p w:rsidR="00AD0393" w:rsidP="003A3C04" w:rsidRDefault="00AD0393" w14:paraId="7B43165C" w14:textId="0B49136D">
            <w:r>
              <w:t>Partition numbers to 1,000,000 in a PV chart 25, 647   = 2 ten thousands , 5 thousands 6 hundreds 4 tens and 7 ones 20,000 + 5000 + 600 + 40 + 7</w:t>
            </w:r>
          </w:p>
        </w:tc>
        <w:tc>
          <w:tcPr>
            <w:tcW w:w="11728" w:type="dxa"/>
            <w:gridSpan w:val="2"/>
            <w:tcMar/>
          </w:tcPr>
          <w:p w:rsidR="009B71BD" w:rsidRDefault="0027556D" w14:paraId="29649D9D" w14:textId="1DFCE37F">
            <w:r w:rsidR="0027556D">
              <w:rPr/>
              <w:t xml:space="preserve">      </w:t>
            </w:r>
            <w:r w:rsidR="009B71BD">
              <w:drawing>
                <wp:inline wp14:editId="4A896B3C" wp14:anchorId="522768AC">
                  <wp:extent cx="3215760" cy="1414130"/>
                  <wp:effectExtent l="0" t="0" r="3810" b="0"/>
                  <wp:docPr id="292097256" name="Picture 58" title=""/>
                  <wp:cNvGraphicFramePr>
                    <a:graphicFrameLocks noChangeAspect="1"/>
                  </wp:cNvGraphicFramePr>
                  <a:graphic>
                    <a:graphicData uri="http://schemas.openxmlformats.org/drawingml/2006/picture">
                      <pic:pic>
                        <pic:nvPicPr>
                          <pic:cNvPr id="0" name="Picture 58"/>
                          <pic:cNvPicPr/>
                        </pic:nvPicPr>
                        <pic:blipFill>
                          <a:blip r:embed="Rf206b1b583a046b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215760" cy="1414130"/>
                          </a:xfrm>
                          <a:prstGeom prst="rect">
                            <a:avLst/>
                          </a:prstGeom>
                        </pic:spPr>
                      </pic:pic>
                    </a:graphicData>
                  </a:graphic>
                </wp:inline>
              </w:drawing>
            </w:r>
            <w:r w:rsidR="009955C9">
              <w:drawing>
                <wp:inline wp14:editId="29F3AF24" wp14:anchorId="09B0523C">
                  <wp:extent cx="2615609" cy="1460971"/>
                  <wp:effectExtent l="0" t="0" r="0" b="6350"/>
                  <wp:docPr id="319012258" name="Picture 59" title=""/>
                  <wp:cNvGraphicFramePr>
                    <a:graphicFrameLocks noChangeAspect="1"/>
                  </wp:cNvGraphicFramePr>
                  <a:graphic>
                    <a:graphicData uri="http://schemas.openxmlformats.org/drawingml/2006/picture">
                      <pic:pic>
                        <pic:nvPicPr>
                          <pic:cNvPr id="0" name="Picture 59"/>
                          <pic:cNvPicPr/>
                        </pic:nvPicPr>
                        <pic:blipFill>
                          <a:blip r:embed="R6dd7910584c74c2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615609" cy="1460971"/>
                          </a:xfrm>
                          <a:prstGeom prst="rect">
                            <a:avLst/>
                          </a:prstGeom>
                        </pic:spPr>
                      </pic:pic>
                    </a:graphicData>
                  </a:graphic>
                </wp:inline>
              </w:drawing>
            </w:r>
          </w:p>
          <w:p w:rsidR="009B71BD" w:rsidRDefault="009B71BD" w14:paraId="43970135" w14:textId="77777777"/>
          <w:p w:rsidR="00AD0393" w:rsidP="009955C9" w:rsidRDefault="00AD0393" w14:paraId="2313BFBE" w14:textId="70359356"/>
        </w:tc>
      </w:tr>
      <w:tr w:rsidR="00AD0393" w:rsidTr="7C778A74" w14:paraId="007698F9" w14:textId="77777777">
        <w:trPr>
          <w:trHeight w:val="280"/>
        </w:trPr>
        <w:tc>
          <w:tcPr>
            <w:tcW w:w="3660" w:type="dxa"/>
            <w:tcMar/>
          </w:tcPr>
          <w:p w:rsidR="00AD0393" w:rsidP="003A3C04" w:rsidRDefault="00AD0393" w14:paraId="1E1806D8" w14:textId="77777777">
            <w:r>
              <w:t>Partition numbers to 1, 000,000 in a variety of ways</w:t>
            </w:r>
          </w:p>
          <w:p w:rsidR="00AD0393" w:rsidP="003A3C04" w:rsidRDefault="00AD0393" w14:paraId="35CA8B8B" w14:textId="19A65BAF">
            <w:r>
              <w:t>25, 647 = 25 thousands, 64 tens and 7 ones    or  15 000 + 10 000+ 300 + 300 +47</w:t>
            </w:r>
          </w:p>
        </w:tc>
        <w:tc>
          <w:tcPr>
            <w:tcW w:w="11728" w:type="dxa"/>
            <w:gridSpan w:val="2"/>
            <w:tcMar/>
          </w:tcPr>
          <w:p w:rsidR="00AD0393" w:rsidRDefault="00651099" w14:paraId="6DCD8510" w14:textId="65120B20">
            <w:r>
              <w:rPr>
                <w:noProof/>
                <w:lang w:eastAsia="en-GB"/>
              </w:rPr>
              <mc:AlternateContent>
                <mc:Choice Requires="wps">
                  <w:drawing>
                    <wp:anchor distT="0" distB="0" distL="114300" distR="114300" simplePos="0" relativeHeight="251644416" behindDoc="0" locked="0" layoutInCell="1" allowOverlap="1" wp14:anchorId="2B0CFC1B" wp14:editId="29658881">
                      <wp:simplePos x="0" y="0"/>
                      <wp:positionH relativeFrom="column">
                        <wp:posOffset>3920490</wp:posOffset>
                      </wp:positionH>
                      <wp:positionV relativeFrom="paragraph">
                        <wp:posOffset>64770</wp:posOffset>
                      </wp:positionV>
                      <wp:extent cx="2266950" cy="666750"/>
                      <wp:effectExtent l="0" t="0" r="0" b="0"/>
                      <wp:wrapNone/>
                      <wp:docPr id="4" name="Text Box 4"/>
                      <wp:cNvGraphicFramePr/>
                      <a:graphic xmlns:a="http://schemas.openxmlformats.org/drawingml/2006/main">
                        <a:graphicData uri="http://schemas.microsoft.com/office/word/2010/wordprocessingShape">
                          <wps:wsp>
                            <wps:cNvSpPr txBox="1"/>
                            <wps:spPr>
                              <a:xfrm>
                                <a:off x="0" y="0"/>
                                <a:ext cx="2266950" cy="666750"/>
                              </a:xfrm>
                              <a:prstGeom prst="rect">
                                <a:avLst/>
                              </a:prstGeom>
                              <a:solidFill>
                                <a:schemeClr val="lt1"/>
                              </a:solidFill>
                              <a:ln w="6350">
                                <a:noFill/>
                              </a:ln>
                            </wps:spPr>
                            <wps:txbx>
                              <w:txbxContent>
                                <w:p w:rsidR="00D726FD" w:rsidRDefault="00D726FD" w14:paraId="64183267" w14:textId="7EB72C48">
                                  <w:r>
                                    <w:t>Introduce this concept with dienes as done in earlier years so children can see the numbers being split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style="position:absolute;margin-left:308.7pt;margin-top:5.1pt;width:178.5pt;height:5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" w14:anchorId="2B0CFC1B">
                      <v:textbox>
                        <w:txbxContent>
                          <w:p w:rsidR="00D726FD" w:rsidRDefault="00D726FD" w14:paraId="64183267" w14:textId="7EB72C48">
                            <w:r>
                              <w:t>Introduce this concept with dienes as done in earlier years so children can see the numbers being split</w:t>
                            </w:r>
                          </w:p>
                        </w:txbxContent>
                      </v:textbox>
                    </v:shape>
                  </w:pict>
                </mc:Fallback>
              </mc:AlternateContent>
            </w:r>
            <w:r w:rsidR="0027556D">
              <w:rPr>
                <w:noProof/>
                <w:lang w:eastAsia="en-GB"/>
              </w:rPr>
              <w:drawing>
                <wp:inline distT="0" distB="0" distL="0" distR="0" wp14:anchorId="4C6F933B" wp14:editId="3732968E">
                  <wp:extent cx="1591202" cy="8858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ECF53E.tmp"/>
                          <pic:cNvPicPr/>
                        </pic:nvPicPr>
                        <pic:blipFill>
                          <a:blip r:embed="rId11">
                            <a:extLst>
                              <a:ext uri="{28A0092B-C50C-407E-A947-70E740481C1C}">
                                <a14:useLocalDpi xmlns:a14="http://schemas.microsoft.com/office/drawing/2010/main" val="0"/>
                              </a:ext>
                            </a:extLst>
                          </a:blip>
                          <a:stretch>
                            <a:fillRect/>
                          </a:stretch>
                        </pic:blipFill>
                        <pic:spPr>
                          <a:xfrm>
                            <a:off x="0" y="0"/>
                            <a:ext cx="1602251" cy="891976"/>
                          </a:xfrm>
                          <a:prstGeom prst="rect">
                            <a:avLst/>
                          </a:prstGeom>
                        </pic:spPr>
                      </pic:pic>
                    </a:graphicData>
                  </a:graphic>
                </wp:inline>
              </w:drawing>
            </w:r>
            <w:r w:rsidR="0027556D">
              <w:rPr/>
              <w:t xml:space="preserve">      </w:t>
            </w:r>
            <w:r>
              <w:rPr>
                <w:noProof/>
                <w:lang w:eastAsia="en-GB"/>
              </w:rPr>
              <w:drawing>
                <wp:inline distT="0" distB="0" distL="0" distR="0" wp14:anchorId="210DE2EF" wp14:editId="2AC68953">
                  <wp:extent cx="1971675" cy="55548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8EC6DC6.tmp"/>
                          <pic:cNvPicPr/>
                        </pic:nvPicPr>
                        <pic:blipFill>
                          <a:blip r:embed="rId12">
                            <a:extLst>
                              <a:ext uri="{28A0092B-C50C-407E-A947-70E740481C1C}">
                                <a14:useLocalDpi xmlns:a14="http://schemas.microsoft.com/office/drawing/2010/main" val="0"/>
                              </a:ext>
                            </a:extLst>
                          </a:blip>
                          <a:stretch>
                            <a:fillRect/>
                          </a:stretch>
                        </pic:blipFill>
                        <pic:spPr>
                          <a:xfrm>
                            <a:off x="0" y="0"/>
                            <a:ext cx="2000128" cy="563503"/>
                          </a:xfrm>
                          <a:prstGeom prst="rect">
                            <a:avLst/>
                          </a:prstGeom>
                        </pic:spPr>
                      </pic:pic>
                    </a:graphicData>
                  </a:graphic>
                </wp:inline>
              </w:drawing>
            </w:r>
          </w:p>
        </w:tc>
      </w:tr>
      <w:tr w:rsidR="00D726FD" w:rsidTr="7C778A74" w14:paraId="2DC1669E" w14:textId="77777777">
        <w:trPr>
          <w:trHeight w:val="280"/>
        </w:trPr>
        <w:tc>
          <w:tcPr>
            <w:tcW w:w="3660" w:type="dxa"/>
            <w:tcMar/>
          </w:tcPr>
          <w:p w:rsidR="00D726FD" w:rsidP="00AA4925" w:rsidRDefault="00D726FD" w14:paraId="60D73A22" w14:textId="31096041">
            <w:r>
              <w:t>Order numbers to 1,000,000</w:t>
            </w:r>
          </w:p>
        </w:tc>
        <w:tc>
          <w:tcPr>
            <w:tcW w:w="11728" w:type="dxa"/>
            <w:gridSpan w:val="2"/>
            <w:tcMar/>
          </w:tcPr>
          <w:p w:rsidR="00D726FD" w:rsidRDefault="00D726FD" w14:paraId="51C92C9D" w14:textId="0946379A">
            <w:r w:rsidR="00D726FD">
              <w:drawing>
                <wp:inline wp14:editId="426A5F6F" wp14:anchorId="5168C84F">
                  <wp:extent cx="2457450" cy="467612"/>
                  <wp:effectExtent l="0" t="0" r="0" b="8890"/>
                  <wp:docPr id="2046852096" name="Picture 8" title=""/>
                  <wp:cNvGraphicFramePr>
                    <a:graphicFrameLocks noChangeAspect="1"/>
                  </wp:cNvGraphicFramePr>
                  <a:graphic>
                    <a:graphicData uri="http://schemas.openxmlformats.org/drawingml/2006/picture">
                      <pic:pic>
                        <pic:nvPicPr>
                          <pic:cNvPr id="0" name="Picture 8"/>
                          <pic:cNvPicPr/>
                        </pic:nvPicPr>
                        <pic:blipFill>
                          <a:blip r:embed="R35a76461ea504c6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457450" cy="467612"/>
                          </a:xfrm>
                          <a:prstGeom prst="rect">
                            <a:avLst/>
                          </a:prstGeom>
                        </pic:spPr>
                      </pic:pic>
                    </a:graphicData>
                  </a:graphic>
                </wp:inline>
              </w:drawing>
            </w:r>
          </w:p>
        </w:tc>
      </w:tr>
      <w:tr w:rsidR="00D726FD" w:rsidTr="7C778A74" w14:paraId="313F7F6A" w14:textId="77777777">
        <w:trPr>
          <w:trHeight w:val="280"/>
        </w:trPr>
        <w:tc>
          <w:tcPr>
            <w:tcW w:w="3660" w:type="dxa"/>
            <w:tcMar/>
          </w:tcPr>
          <w:p w:rsidR="00D726FD" w:rsidP="003A3C04" w:rsidRDefault="00D726FD" w14:paraId="6F8A7E3B" w14:textId="644A468D">
            <w:r>
              <w:t>Read and write numbers to 1,000,000</w:t>
            </w:r>
          </w:p>
        </w:tc>
        <w:tc>
          <w:tcPr>
            <w:tcW w:w="11728" w:type="dxa"/>
            <w:gridSpan w:val="2"/>
            <w:tcMar/>
          </w:tcPr>
          <w:p w:rsidR="00D726FD" w:rsidRDefault="00D726FD" w14:paraId="04E3C66A" w14:textId="77777777"/>
        </w:tc>
      </w:tr>
      <w:tr w:rsidR="00D726FD" w:rsidTr="7C778A74" w14:paraId="6C7621EC" w14:textId="77777777">
        <w:trPr>
          <w:trHeight w:val="280"/>
        </w:trPr>
        <w:tc>
          <w:tcPr>
            <w:tcW w:w="3660" w:type="dxa"/>
            <w:tcMar/>
          </w:tcPr>
          <w:p w:rsidR="00D726FD" w:rsidP="003A3C04" w:rsidRDefault="00D726FD" w14:paraId="6C07D41B" w14:textId="77777777">
            <w:r>
              <w:t>Place any number to 1,000,000 on a numberline with 100,000s</w:t>
            </w:r>
          </w:p>
        </w:tc>
        <w:tc>
          <w:tcPr>
            <w:tcW w:w="11728" w:type="dxa"/>
            <w:gridSpan w:val="2"/>
            <w:tcMar/>
          </w:tcPr>
          <w:p w:rsidR="00D726FD" w:rsidRDefault="008108B1" w14:paraId="3B0C9327" w14:textId="6CF5B124">
            <w:r w:rsidR="008108B1">
              <w:drawing>
                <wp:inline wp14:editId="21DD78B3" wp14:anchorId="622AF551">
                  <wp:extent cx="3801005" cy="504895"/>
                  <wp:effectExtent l="0" t="0" r="9525" b="9525"/>
                  <wp:docPr id="323016114" name="Picture 20" title=""/>
                  <wp:cNvGraphicFramePr>
                    <a:graphicFrameLocks noChangeAspect="1"/>
                  </wp:cNvGraphicFramePr>
                  <a:graphic>
                    <a:graphicData uri="http://schemas.openxmlformats.org/drawingml/2006/picture">
                      <pic:pic>
                        <pic:nvPicPr>
                          <pic:cNvPr id="0" name="Picture 20"/>
                          <pic:cNvPicPr/>
                        </pic:nvPicPr>
                        <pic:blipFill>
                          <a:blip r:embed="R5abe660174ee430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801005" cy="504895"/>
                          </a:xfrm>
                          <a:prstGeom prst="rect">
                            <a:avLst/>
                          </a:prstGeom>
                        </pic:spPr>
                      </pic:pic>
                    </a:graphicData>
                  </a:graphic>
                </wp:inline>
              </w:drawing>
            </w:r>
            <w:r w:rsidR="008108B1">
              <w:rPr/>
              <w:t xml:space="preserve"> (this is from twinkl)</w:t>
            </w:r>
          </w:p>
        </w:tc>
      </w:tr>
      <w:tr w:rsidR="00D726FD" w:rsidTr="7C778A74" w14:paraId="05190E23" w14:textId="77777777">
        <w:trPr>
          <w:trHeight w:val="280"/>
        </w:trPr>
        <w:tc>
          <w:tcPr>
            <w:tcW w:w="3660" w:type="dxa"/>
            <w:tcMar/>
          </w:tcPr>
          <w:p w:rsidR="00D726FD" w:rsidP="003A3C04" w:rsidRDefault="00D726FD" w14:paraId="0B004403" w14:textId="77777777">
            <w:r>
              <w:t>Place any number to 1,000,000 on an ENL</w:t>
            </w:r>
          </w:p>
        </w:tc>
        <w:tc>
          <w:tcPr>
            <w:tcW w:w="11728" w:type="dxa"/>
            <w:gridSpan w:val="2"/>
            <w:tcMar/>
          </w:tcPr>
          <w:p w:rsidR="00D726FD" w:rsidRDefault="00D726FD" w14:paraId="752770A3" w14:textId="1E827C4E">
            <w:r w:rsidR="00D726FD">
              <w:drawing>
                <wp:inline wp14:editId="515C2897" wp14:anchorId="1052936B">
                  <wp:extent cx="2457450" cy="467612"/>
                  <wp:effectExtent l="0" t="0" r="0" b="8890"/>
                  <wp:docPr id="729971834" name="Picture 7" title=""/>
                  <wp:cNvGraphicFramePr>
                    <a:graphicFrameLocks noChangeAspect="1"/>
                  </wp:cNvGraphicFramePr>
                  <a:graphic>
                    <a:graphicData uri="http://schemas.openxmlformats.org/drawingml/2006/picture">
                      <pic:pic>
                        <pic:nvPicPr>
                          <pic:cNvPr id="0" name="Picture 7"/>
                          <pic:cNvPicPr/>
                        </pic:nvPicPr>
                        <pic:blipFill>
                          <a:blip r:embed="R4aedb1094ee1416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457450" cy="467612"/>
                          </a:xfrm>
                          <a:prstGeom prst="rect">
                            <a:avLst/>
                          </a:prstGeom>
                        </pic:spPr>
                      </pic:pic>
                    </a:graphicData>
                  </a:graphic>
                </wp:inline>
              </w:drawing>
            </w:r>
          </w:p>
        </w:tc>
      </w:tr>
      <w:tr w:rsidR="008108B1" w:rsidTr="7C778A74" w14:paraId="0AAC10FC" w14:textId="77777777">
        <w:trPr>
          <w:trHeight w:val="280"/>
        </w:trPr>
        <w:tc>
          <w:tcPr>
            <w:tcW w:w="3660" w:type="dxa"/>
            <w:tcMar/>
          </w:tcPr>
          <w:p w:rsidR="008108B1" w:rsidP="003A3C04" w:rsidRDefault="008108B1" w14:paraId="2D3FFE00" w14:textId="77777777">
            <w:r>
              <w:t>Count in tens forwards and back any number to 1,000,000 including crossing boundaries</w:t>
            </w:r>
          </w:p>
        </w:tc>
        <w:tc>
          <w:tcPr>
            <w:tcW w:w="11728" w:type="dxa"/>
            <w:gridSpan w:val="2"/>
            <w:tcMar/>
          </w:tcPr>
          <w:p w:rsidR="008108B1" w:rsidRDefault="008108B1" w14:paraId="1F4DE738" w14:textId="7D4C0B53"/>
        </w:tc>
      </w:tr>
      <w:tr w:rsidR="008108B1" w:rsidTr="7C778A74" w14:paraId="63E41AE2" w14:textId="77777777">
        <w:trPr>
          <w:trHeight w:val="280"/>
        </w:trPr>
        <w:tc>
          <w:tcPr>
            <w:tcW w:w="3660" w:type="dxa"/>
            <w:tcMar/>
          </w:tcPr>
          <w:p w:rsidR="008108B1" w:rsidP="003A3C04" w:rsidRDefault="008108B1" w14:paraId="06144B86" w14:textId="77777777">
            <w:r>
              <w:t>Compare numbers to 1,000,000 using  &lt;   &gt;   =</w:t>
            </w:r>
          </w:p>
        </w:tc>
        <w:tc>
          <w:tcPr>
            <w:tcW w:w="11728" w:type="dxa"/>
            <w:gridSpan w:val="2"/>
            <w:tcMar/>
          </w:tcPr>
          <w:p w:rsidR="008108B1" w:rsidRDefault="008108B1" w14:paraId="082A9007" w14:textId="2E1F0D72">
            <w:r w:rsidR="008108B1">
              <w:drawing>
                <wp:inline wp14:editId="647F9009" wp14:anchorId="43E34E71">
                  <wp:extent cx="2266950" cy="647700"/>
                  <wp:effectExtent l="0" t="0" r="0" b="0"/>
                  <wp:docPr id="1803888808" name="Picture 1" title=""/>
                  <wp:cNvGraphicFramePr>
                    <a:graphicFrameLocks noChangeAspect="1"/>
                  </wp:cNvGraphicFramePr>
                  <a:graphic>
                    <a:graphicData uri="http://schemas.openxmlformats.org/drawingml/2006/picture">
                      <pic:pic>
                        <pic:nvPicPr>
                          <pic:cNvPr id="0" name="Picture 1"/>
                          <pic:cNvPicPr/>
                        </pic:nvPicPr>
                        <pic:blipFill>
                          <a:blip r:embed="R1cc40f9e9eb6482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266950" cy="647700"/>
                          </a:xfrm>
                          <a:prstGeom prst="rect">
                            <a:avLst/>
                          </a:prstGeom>
                        </pic:spPr>
                      </pic:pic>
                    </a:graphicData>
                  </a:graphic>
                </wp:inline>
              </w:drawing>
            </w:r>
            <w:r w:rsidR="008108B1">
              <w:drawing>
                <wp:inline wp14:editId="6F4784E1" wp14:anchorId="2B88C485">
                  <wp:extent cx="2457450" cy="467612"/>
                  <wp:effectExtent l="0" t="0" r="0" b="8890"/>
                  <wp:docPr id="1159394005" name="Picture 6" title=""/>
                  <wp:cNvGraphicFramePr>
                    <a:graphicFrameLocks noChangeAspect="1"/>
                  </wp:cNvGraphicFramePr>
                  <a:graphic>
                    <a:graphicData uri="http://schemas.openxmlformats.org/drawingml/2006/picture">
                      <pic:pic>
                        <pic:nvPicPr>
                          <pic:cNvPr id="0" name="Picture 6"/>
                          <pic:cNvPicPr/>
                        </pic:nvPicPr>
                        <pic:blipFill>
                          <a:blip r:embed="R67c5f78ee13c4d5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457450" cy="467612"/>
                          </a:xfrm>
                          <a:prstGeom prst="rect">
                            <a:avLst/>
                          </a:prstGeom>
                        </pic:spPr>
                      </pic:pic>
                    </a:graphicData>
                  </a:graphic>
                </wp:inline>
              </w:drawing>
            </w:r>
          </w:p>
        </w:tc>
      </w:tr>
      <w:tr w:rsidR="00207190" w:rsidTr="7C778A74" w14:paraId="2C316249" w14:textId="77777777">
        <w:trPr>
          <w:trHeight w:val="280"/>
        </w:trPr>
        <w:tc>
          <w:tcPr>
            <w:tcW w:w="3660" w:type="dxa"/>
            <w:tcMar/>
          </w:tcPr>
          <w:p w:rsidR="00207190" w:rsidP="003A3C04" w:rsidRDefault="00207190" w14:paraId="40E82EBC" w14:textId="77777777">
            <w:r>
              <w:lastRenderedPageBreak/>
              <w:t>Multiply and divide whole numbers by 10,100,1000</w:t>
            </w:r>
          </w:p>
        </w:tc>
        <w:tc>
          <w:tcPr>
            <w:tcW w:w="11728" w:type="dxa"/>
            <w:gridSpan w:val="2"/>
            <w:tcMar/>
          </w:tcPr>
          <w:p w:rsidR="00207190" w:rsidRDefault="007D3B82" w14:paraId="6601EFA3" w14:textId="4697613C">
            <w:r w:rsidR="007D3B82">
              <w:drawing>
                <wp:inline wp14:editId="0EB32093" wp14:anchorId="387A20C6">
                  <wp:extent cx="3838575" cy="1238813"/>
                  <wp:effectExtent l="0" t="0" r="0" b="0"/>
                  <wp:docPr id="210154930" name="Picture 25" title=""/>
                  <wp:cNvGraphicFramePr>
                    <a:graphicFrameLocks noChangeAspect="1"/>
                  </wp:cNvGraphicFramePr>
                  <a:graphic>
                    <a:graphicData uri="http://schemas.openxmlformats.org/drawingml/2006/picture">
                      <pic:pic>
                        <pic:nvPicPr>
                          <pic:cNvPr id="0" name="Picture 25"/>
                          <pic:cNvPicPr/>
                        </pic:nvPicPr>
                        <pic:blipFill>
                          <a:blip r:embed="R07fc65caf6f743d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838575" cy="1238813"/>
                          </a:xfrm>
                          <a:prstGeom prst="rect">
                            <a:avLst/>
                          </a:prstGeom>
                        </pic:spPr>
                      </pic:pic>
                    </a:graphicData>
                  </a:graphic>
                </wp:inline>
              </w:drawing>
            </w:r>
            <w:r w:rsidR="00207190">
              <w:rPr/>
              <w:t xml:space="preserve">     </w:t>
            </w:r>
            <w:r w:rsidR="00207190">
              <w:drawing>
                <wp:inline wp14:editId="218DCAD4" wp14:anchorId="79F7F235">
                  <wp:extent cx="1943100" cy="1456335"/>
                  <wp:effectExtent l="0" t="0" r="0" b="0"/>
                  <wp:docPr id="1935124400" name="Picture 24" title=""/>
                  <wp:cNvGraphicFramePr>
                    <a:graphicFrameLocks noChangeAspect="1"/>
                  </wp:cNvGraphicFramePr>
                  <a:graphic>
                    <a:graphicData uri="http://schemas.openxmlformats.org/drawingml/2006/picture">
                      <pic:pic>
                        <pic:nvPicPr>
                          <pic:cNvPr id="0" name="Picture 24"/>
                          <pic:cNvPicPr/>
                        </pic:nvPicPr>
                        <pic:blipFill>
                          <a:blip r:embed="Rcf80c975fe21495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943100" cy="1456335"/>
                          </a:xfrm>
                          <a:prstGeom prst="rect">
                            <a:avLst/>
                          </a:prstGeom>
                        </pic:spPr>
                      </pic:pic>
                    </a:graphicData>
                  </a:graphic>
                </wp:inline>
              </w:drawing>
            </w:r>
          </w:p>
          <w:p w:rsidR="00207190" w:rsidRDefault="00207190" w14:paraId="64D522FB" w14:textId="309BAAB9">
            <w:r>
              <w:t xml:space="preserve">Part of multiplication and division but makes sense to put it here as uses similar images to place value work. Images taken from NCETM 2.13 (Y4) </w:t>
            </w:r>
            <w:r w:rsidR="007D3B82">
              <w:t xml:space="preserve">which is best for images to show this. </w:t>
            </w:r>
          </w:p>
          <w:p w:rsidR="00207190" w:rsidRDefault="00207190" w14:paraId="62192FD3" w14:textId="77777777"/>
          <w:p w:rsidR="00207190" w:rsidRDefault="00207190" w14:paraId="447DE119" w14:textId="5FABEFBE"/>
        </w:tc>
      </w:tr>
      <w:tr w:rsidR="007D3B82" w:rsidTr="7C778A74" w14:paraId="0B003F40" w14:textId="77777777">
        <w:trPr>
          <w:trHeight w:val="280"/>
        </w:trPr>
        <w:tc>
          <w:tcPr>
            <w:tcW w:w="3660" w:type="dxa"/>
            <w:tcMar/>
          </w:tcPr>
          <w:p w:rsidR="007D3B82" w:rsidP="003A3C04" w:rsidRDefault="007D3B82" w14:paraId="0C4AC6A2" w14:textId="336A3654">
            <w:r>
              <w:t>Use intelligent practice to apply multiplying and dividing by 10, 100 and 1000</w:t>
            </w:r>
          </w:p>
        </w:tc>
        <w:tc>
          <w:tcPr>
            <w:tcW w:w="11728" w:type="dxa"/>
            <w:gridSpan w:val="2"/>
            <w:tcMar/>
          </w:tcPr>
          <w:p w:rsidR="007D3B82" w:rsidRDefault="000D6972" w14:paraId="2BB2F225" w14:textId="3ED4C575">
            <w:r>
              <w:rPr>
                <w:noProof/>
                <w:lang w:eastAsia="en-GB"/>
              </w:rPr>
              <mc:AlternateContent>
                <mc:Choice Requires="wps">
                  <w:drawing>
                    <wp:anchor distT="0" distB="0" distL="114300" distR="114300" simplePos="0" relativeHeight="251647488" behindDoc="0" locked="0" layoutInCell="1" allowOverlap="1" wp14:anchorId="03A7FBBD" wp14:editId="7856F15B">
                      <wp:simplePos x="0" y="0"/>
                      <wp:positionH relativeFrom="column">
                        <wp:posOffset>5101590</wp:posOffset>
                      </wp:positionH>
                      <wp:positionV relativeFrom="paragraph">
                        <wp:posOffset>207645</wp:posOffset>
                      </wp:positionV>
                      <wp:extent cx="866775" cy="371475"/>
                      <wp:effectExtent l="0" t="0" r="9525" b="9525"/>
                      <wp:wrapNone/>
                      <wp:docPr id="29" name="Text Box 29"/>
                      <wp:cNvGraphicFramePr/>
                      <a:graphic xmlns:a="http://schemas.openxmlformats.org/drawingml/2006/main">
                        <a:graphicData uri="http://schemas.microsoft.com/office/word/2010/wordprocessingShape">
                          <wps:wsp>
                            <wps:cNvSpPr txBox="1"/>
                            <wps:spPr>
                              <a:xfrm>
                                <a:off x="0" y="0"/>
                                <a:ext cx="866775" cy="371475"/>
                              </a:xfrm>
                              <a:prstGeom prst="rect">
                                <a:avLst/>
                              </a:prstGeom>
                              <a:solidFill>
                                <a:schemeClr val="lt1"/>
                              </a:solidFill>
                              <a:ln w="6350">
                                <a:noFill/>
                              </a:ln>
                            </wps:spPr>
                            <wps:txbx>
                              <w:txbxContent>
                                <w:p w:rsidR="000D6972" w:rsidRDefault="000D6972" w14:paraId="417CD307" w14:textId="72FA461A">
                                  <w:r>
                                    <w:t>24 x 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 style="position:absolute;margin-left:401.7pt;margin-top:16.35pt;width:68.25pt;height:29.25pt;z-index:251647488;visibility:visible;mso-wrap-style:square;mso-wrap-distance-left:9pt;mso-wrap-distance-top:0;mso-wrap-distance-right:9pt;mso-wrap-distance-bottom:0;mso-position-horizontal:absolute;mso-position-horizontal-relative:text;mso-position-vertical:absolute;mso-position-vertical-relative:text;v-text-anchor:top" o:spid="_x0000_s1029"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" w14:anchorId="03A7FBBD">
                      <v:textbox>
                        <w:txbxContent>
                          <w:p w:rsidR="000D6972" w:rsidRDefault="000D6972" w14:paraId="417CD307" w14:textId="72FA461A">
                            <w:r>
                              <w:t>24 x 20</w:t>
                            </w:r>
                          </w:p>
                        </w:txbxContent>
                      </v:textbox>
                    </v:shape>
                  </w:pict>
                </mc:Fallback>
              </mc:AlternateContent>
            </w:r>
            <w:r>
              <w:rPr>
                <w:noProof/>
                <w:lang w:eastAsia="en-GB"/>
              </w:rPr>
              <mc:AlternateContent>
                <mc:Choice Requires="wps">
                  <w:drawing>
                    <wp:anchor distT="0" distB="0" distL="114300" distR="114300" simplePos="0" relativeHeight="251646464" behindDoc="0" locked="0" layoutInCell="1" allowOverlap="1" wp14:anchorId="4A3456E0" wp14:editId="3A76186F">
                      <wp:simplePos x="0" y="0"/>
                      <wp:positionH relativeFrom="column">
                        <wp:posOffset>1167765</wp:posOffset>
                      </wp:positionH>
                      <wp:positionV relativeFrom="paragraph">
                        <wp:posOffset>83820</wp:posOffset>
                      </wp:positionV>
                      <wp:extent cx="838200" cy="485775"/>
                      <wp:effectExtent l="0" t="0" r="0" b="9525"/>
                      <wp:wrapNone/>
                      <wp:docPr id="28" name="Text Box 28"/>
                      <wp:cNvGraphicFramePr/>
                      <a:graphic xmlns:a="http://schemas.openxmlformats.org/drawingml/2006/main">
                        <a:graphicData uri="http://schemas.microsoft.com/office/word/2010/wordprocessingShape">
                          <wps:wsp>
                            <wps:cNvSpPr txBox="1"/>
                            <wps:spPr>
                              <a:xfrm>
                                <a:off x="0" y="0"/>
                                <a:ext cx="838200" cy="485775"/>
                              </a:xfrm>
                              <a:prstGeom prst="rect">
                                <a:avLst/>
                              </a:prstGeom>
                              <a:solidFill>
                                <a:schemeClr val="lt1"/>
                              </a:solidFill>
                              <a:ln w="6350">
                                <a:noFill/>
                              </a:ln>
                            </wps:spPr>
                            <wps:txbx>
                              <w:txbxContent>
                                <w:p w:rsidR="000D6972" w:rsidRDefault="000D6972" w14:paraId="5D1A2F1B" w14:textId="14CE8234">
                                  <w:r>
                                    <w:t xml:space="preserve">7200 </w:t>
                                  </w:r>
                                  <w:r>
                                    <w:rPr>
                                      <w:rFonts w:cstheme="minorHAnsi"/>
                                    </w:rPr>
                                    <w:t>÷</w:t>
                                  </w:r>
                                  <w:r>
                                    <w:t>200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8" style="position:absolute;margin-left:91.95pt;margin-top:6.6pt;width:66pt;height:38.25pt;z-index:251646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30"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" w14:anchorId="4A3456E0">
                      <v:textbox>
                        <w:txbxContent>
                          <w:p w:rsidR="000D6972" w:rsidRDefault="000D6972" w14:paraId="5D1A2F1B" w14:textId="14CE8234">
                            <w:r>
                              <w:t xml:space="preserve">7200 </w:t>
                            </w:r>
                            <w:r>
                              <w:rPr>
                                <w:rFonts w:cstheme="minorHAnsi"/>
                              </w:rPr>
                              <w:t>÷</w:t>
                            </w:r>
                            <w:r>
                              <w:t>200</w:t>
                            </w:r>
                          </w:p>
                        </w:txbxContent>
                      </v:textbox>
                    </v:shape>
                  </w:pict>
                </mc:Fallback>
              </mc:AlternateContent>
            </w:r>
            <w:r>
              <w:rPr>
                <w:noProof/>
                <w:lang w:eastAsia="en-GB"/>
              </w:rPr>
              <w:drawing>
                <wp:inline distT="0" distB="0" distL="0" distR="0" wp14:anchorId="07331E3A" wp14:editId="5F943536">
                  <wp:extent cx="1133475" cy="737501"/>
                  <wp:effectExtent l="0" t="0" r="0" b="571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8EC6A70.tmp"/>
                          <pic:cNvPicPr/>
                        </pic:nvPicPr>
                        <pic:blipFill>
                          <a:blip r:embed="rId18">
                            <a:extLst>
                              <a:ext uri="{28A0092B-C50C-407E-A947-70E740481C1C}">
                                <a14:useLocalDpi xmlns:a14="http://schemas.microsoft.com/office/drawing/2010/main" val="0"/>
                              </a:ext>
                            </a:extLst>
                          </a:blip>
                          <a:stretch>
                            <a:fillRect/>
                          </a:stretch>
                        </pic:blipFill>
                        <pic:spPr>
                          <a:xfrm>
                            <a:off x="0" y="0"/>
                            <a:ext cx="1142226" cy="743195"/>
                          </a:xfrm>
                          <a:prstGeom prst="rect">
                            <a:avLst/>
                          </a:prstGeom>
                        </pic:spPr>
                      </pic:pic>
                    </a:graphicData>
                  </a:graphic>
                </wp:inline>
              </w:drawing>
            </w:r>
            <w:r w:rsidR="000D6972">
              <w:rPr/>
              <w:t xml:space="preserve">                                </w:t>
            </w:r>
            <w:r>
              <w:rPr>
                <w:noProof/>
                <w:lang w:eastAsia="en-GB"/>
              </w:rPr>
              <w:drawing>
                <wp:inline distT="0" distB="0" distL="0" distR="0" wp14:anchorId="5A315254" wp14:editId="53CA3F1E">
                  <wp:extent cx="2657475" cy="616778"/>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8EC32E2.tmp"/>
                          <pic:cNvPicPr/>
                        </pic:nvPicPr>
                        <pic:blipFill>
                          <a:blip r:embed="rId19">
                            <a:extLst>
                              <a:ext uri="{28A0092B-C50C-407E-A947-70E740481C1C}">
                                <a14:useLocalDpi xmlns:a14="http://schemas.microsoft.com/office/drawing/2010/main" val="0"/>
                              </a:ext>
                            </a:extLst>
                          </a:blip>
                          <a:stretch>
                            <a:fillRect/>
                          </a:stretch>
                        </pic:blipFill>
                        <pic:spPr>
                          <a:xfrm>
                            <a:off x="0" y="0"/>
                            <a:ext cx="2680581" cy="622141"/>
                          </a:xfrm>
                          <a:prstGeom prst="rect">
                            <a:avLst/>
                          </a:prstGeom>
                        </pic:spPr>
                      </pic:pic>
                    </a:graphicData>
                  </a:graphic>
                </wp:inline>
              </w:drawing>
            </w:r>
          </w:p>
        </w:tc>
      </w:tr>
      <w:tr w:rsidR="007140F2" w:rsidTr="7C778A74" w14:paraId="275DF7FF" w14:textId="77777777">
        <w:trPr>
          <w:trHeight w:val="280"/>
        </w:trPr>
        <w:tc>
          <w:tcPr>
            <w:tcW w:w="3660" w:type="dxa"/>
            <w:tcMar/>
          </w:tcPr>
          <w:p w:rsidR="007140F2" w:rsidP="003A3C04" w:rsidRDefault="007140F2" w14:paraId="7D945B10" w14:textId="77777777">
            <w:r>
              <w:t>Show on a number line the nearest 10, 100, 1000, 10,000 and 100,000</w:t>
            </w:r>
          </w:p>
        </w:tc>
        <w:tc>
          <w:tcPr>
            <w:tcW w:w="11728" w:type="dxa"/>
            <w:gridSpan w:val="2"/>
            <w:tcMar/>
          </w:tcPr>
          <w:p w:rsidR="007140F2" w:rsidRDefault="007140F2" w14:paraId="3FF7FAD1" w14:textId="77777777"/>
        </w:tc>
      </w:tr>
      <w:tr w:rsidR="007140F2" w:rsidTr="7C778A74" w14:paraId="1149904E" w14:textId="77777777">
        <w:trPr>
          <w:trHeight w:val="280"/>
        </w:trPr>
        <w:tc>
          <w:tcPr>
            <w:tcW w:w="3660" w:type="dxa"/>
            <w:tcMar/>
          </w:tcPr>
          <w:p w:rsidR="007140F2" w:rsidP="003A3C04" w:rsidRDefault="007140F2" w14:paraId="5AFFC3D5" w14:textId="77777777">
            <w:r>
              <w:t>Round any number to the nearest 10/ 100/1000/10,000 and 100,000</w:t>
            </w:r>
          </w:p>
        </w:tc>
        <w:tc>
          <w:tcPr>
            <w:tcW w:w="11728" w:type="dxa"/>
            <w:gridSpan w:val="2"/>
            <w:tcMar/>
          </w:tcPr>
          <w:p w:rsidR="00207190" w:rsidRDefault="007140F2" w14:paraId="6F318635" w14:textId="3D1A2D3A">
            <w:r>
              <w:rPr>
                <w:noProof/>
                <w:lang w:eastAsia="en-GB"/>
              </w:rPr>
              <mc:AlternateContent>
                <mc:Choice Requires="wps">
                  <w:drawing>
                    <wp:anchor distT="0" distB="0" distL="114300" distR="114300" simplePos="0" relativeHeight="251649536" behindDoc="0" locked="0" layoutInCell="1" allowOverlap="1" wp14:anchorId="440A7D21" wp14:editId="10E44E53">
                      <wp:simplePos x="0" y="0"/>
                      <wp:positionH relativeFrom="column">
                        <wp:posOffset>2796540</wp:posOffset>
                      </wp:positionH>
                      <wp:positionV relativeFrom="paragraph">
                        <wp:posOffset>34925</wp:posOffset>
                      </wp:positionV>
                      <wp:extent cx="2705100" cy="485775"/>
                      <wp:effectExtent l="0" t="0" r="0" b="9525"/>
                      <wp:wrapNone/>
                      <wp:docPr id="18" name="Text Box 18"/>
                      <wp:cNvGraphicFramePr/>
                      <a:graphic xmlns:a="http://schemas.openxmlformats.org/drawingml/2006/main">
                        <a:graphicData uri="http://schemas.microsoft.com/office/word/2010/wordprocessingShape">
                          <wps:wsp>
                            <wps:cNvSpPr txBox="1"/>
                            <wps:spPr>
                              <a:xfrm>
                                <a:off x="0" y="0"/>
                                <a:ext cx="2705100" cy="485775"/>
                              </a:xfrm>
                              <a:prstGeom prst="rect">
                                <a:avLst/>
                              </a:prstGeom>
                              <a:solidFill>
                                <a:schemeClr val="lt1"/>
                              </a:solidFill>
                              <a:ln w="6350">
                                <a:noFill/>
                              </a:ln>
                            </wps:spPr>
                            <wps:txbx>
                              <w:txbxContent>
                                <w:p w:rsidR="007140F2" w:rsidRDefault="007140F2" w14:paraId="59169826" w14:textId="039E707E">
                                  <w:r>
                                    <w:t>Word problems with rounding in context children must notice the context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style="position:absolute;margin-left:220.2pt;margin-top:2.75pt;width:213pt;height:38.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" w14:anchorId="440A7D21">
                      <v:textbox>
                        <w:txbxContent>
                          <w:p w:rsidR="007140F2" w:rsidRDefault="007140F2" w14:paraId="59169826" w14:textId="039E707E">
                            <w:r>
                              <w:t>Word problems with rounding in context children must notice the context here</w:t>
                            </w:r>
                          </w:p>
                        </w:txbxContent>
                      </v:textbox>
                    </v:shape>
                  </w:pict>
                </mc:Fallback>
              </mc:AlternateContent>
            </w:r>
            <w:r>
              <w:rPr>
                <w:noProof/>
                <w:lang w:eastAsia="en-GB"/>
              </w:rPr>
              <w:drawing>
                <wp:inline distT="0" distB="0" distL="0" distR="0" wp14:anchorId="004042B7" wp14:editId="219D7343">
                  <wp:extent cx="2652048" cy="4953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8ECDA96.tmp"/>
                          <pic:cNvPicPr/>
                        </pic:nvPicPr>
                        <pic:blipFill>
                          <a:blip r:embed="rId20">
                            <a:extLst>
                              <a:ext uri="{28A0092B-C50C-407E-A947-70E740481C1C}">
                                <a14:useLocalDpi xmlns:a14="http://schemas.microsoft.com/office/drawing/2010/main" val="0"/>
                              </a:ext>
                            </a:extLst>
                          </a:blip>
                          <a:stretch>
                            <a:fillRect/>
                          </a:stretch>
                        </pic:blipFill>
                        <pic:spPr>
                          <a:xfrm>
                            <a:off x="0" y="0"/>
                            <a:ext cx="2732935" cy="510407"/>
                          </a:xfrm>
                          <a:prstGeom prst="rect">
                            <a:avLst/>
                          </a:prstGeom>
                        </pic:spPr>
                      </pic:pic>
                    </a:graphicData>
                  </a:graphic>
                </wp:inline>
              </w:drawing>
            </w:r>
            <w:r w:rsidR="007140F2">
              <w:rPr/>
              <w:t xml:space="preserve">  </w:t>
            </w:r>
          </w:p>
          <w:p w:rsidR="00207190" w:rsidRDefault="00207190" w14:paraId="636244FE" w14:textId="77777777">
            <w:r>
              <w:rPr>
                <w:noProof/>
                <w:lang w:eastAsia="en-GB"/>
              </w:rPr>
              <mc:AlternateContent>
                <mc:Choice Requires="wps">
                  <w:drawing>
                    <wp:anchor distT="0" distB="0" distL="114300" distR="114300" simplePos="0" relativeHeight="251651584" behindDoc="0" locked="0" layoutInCell="1" allowOverlap="1" wp14:anchorId="2D3FA5E8" wp14:editId="305B9227">
                      <wp:simplePos x="0" y="0"/>
                      <wp:positionH relativeFrom="column">
                        <wp:posOffset>3025140</wp:posOffset>
                      </wp:positionH>
                      <wp:positionV relativeFrom="paragraph">
                        <wp:posOffset>19685</wp:posOffset>
                      </wp:positionV>
                      <wp:extent cx="3238500" cy="4572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3238500" cy="457200"/>
                              </a:xfrm>
                              <a:prstGeom prst="rect">
                                <a:avLst/>
                              </a:prstGeom>
                              <a:solidFill>
                                <a:schemeClr val="lt1"/>
                              </a:solidFill>
                              <a:ln w="6350">
                                <a:noFill/>
                              </a:ln>
                            </wps:spPr>
                            <wps:txbx>
                              <w:txbxContent>
                                <w:p w:rsidR="00207190" w:rsidRDefault="00207190" w14:paraId="16339F9D" w14:textId="0FE7C4DD">
                                  <w:r>
                                    <w:t>Graduate to using a ENL as well as looking at the digits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style="position:absolute;margin-left:238.2pt;margin-top:1.55pt;width:255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2"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" w14:anchorId="2D3FA5E8">
                      <v:textbox>
                        <w:txbxContent>
                          <w:p w:rsidR="00207190" w:rsidRDefault="00207190" w14:paraId="16339F9D" w14:textId="0FE7C4DD">
                            <w:r>
                              <w:t>Graduate to using a ENL as well as looking at the digits</w:t>
                            </w:r>
                          </w:p>
                        </w:txbxContent>
                      </v:textbox>
                    </v:shape>
                  </w:pict>
                </mc:Fallback>
              </mc:AlternateContent>
            </w:r>
            <w:r>
              <w:rPr>
                <w:noProof/>
                <w:lang w:eastAsia="en-GB"/>
              </w:rPr>
              <w:drawing>
                <wp:inline distT="0" distB="0" distL="0" distR="0" wp14:anchorId="5D4CAC15" wp14:editId="4402C094">
                  <wp:extent cx="2924175" cy="518513"/>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8EC229.tmp"/>
                          <pic:cNvPicPr/>
                        </pic:nvPicPr>
                        <pic:blipFill>
                          <a:blip r:embed="rId21">
                            <a:extLst>
                              <a:ext uri="{28A0092B-C50C-407E-A947-70E740481C1C}">
                                <a14:useLocalDpi xmlns:a14="http://schemas.microsoft.com/office/drawing/2010/main" val="0"/>
                              </a:ext>
                            </a:extLst>
                          </a:blip>
                          <a:stretch>
                            <a:fillRect/>
                          </a:stretch>
                        </pic:blipFill>
                        <pic:spPr>
                          <a:xfrm>
                            <a:off x="0" y="0"/>
                            <a:ext cx="2967985" cy="526281"/>
                          </a:xfrm>
                          <a:prstGeom prst="rect">
                            <a:avLst/>
                          </a:prstGeom>
                        </pic:spPr>
                      </pic:pic>
                    </a:graphicData>
                  </a:graphic>
                </wp:inline>
              </w:drawing>
            </w:r>
            <w:r w:rsidR="00207190">
              <w:rPr/>
              <w:t xml:space="preserve"> </w:t>
            </w:r>
          </w:p>
          <w:p w:rsidR="007140F2" w:rsidRDefault="00207190" w14:paraId="63DC30D0" w14:textId="28CD3475">
            <w:r>
              <w:t xml:space="preserve">    </w:t>
            </w:r>
          </w:p>
        </w:tc>
      </w:tr>
      <w:tr w:rsidR="004F63D4" w:rsidTr="7C778A74" w14:paraId="483E7768" w14:textId="77777777">
        <w:trPr>
          <w:trHeight w:val="280"/>
        </w:trPr>
        <w:tc>
          <w:tcPr>
            <w:tcW w:w="3660" w:type="dxa"/>
            <w:tcMar/>
          </w:tcPr>
          <w:p w:rsidR="004F63D4" w:rsidP="003A3C04" w:rsidRDefault="00B64D91" w14:paraId="4E31B3A9" w14:textId="28846B3A">
            <w:r>
              <w:rPr>
                <w:b/>
                <w:sz w:val="28"/>
                <w:szCs w:val="28"/>
              </w:rPr>
              <w:t xml:space="preserve">Autumn </w:t>
            </w:r>
            <w:r w:rsidR="00FE5FB8">
              <w:rPr>
                <w:b/>
                <w:sz w:val="28"/>
                <w:szCs w:val="28"/>
              </w:rPr>
              <w:t>1</w:t>
            </w:r>
          </w:p>
        </w:tc>
        <w:tc>
          <w:tcPr>
            <w:tcW w:w="11728" w:type="dxa"/>
            <w:gridSpan w:val="2"/>
            <w:tcMar/>
          </w:tcPr>
          <w:p w:rsidR="004F63D4" w:rsidP="00EF2905" w:rsidRDefault="00885A83" w14:paraId="63C6447E" w14:textId="77777777">
            <w:r>
              <w:rPr>
                <w:b/>
                <w:sz w:val="28"/>
                <w:szCs w:val="28"/>
              </w:rPr>
              <w:t>Y5</w:t>
            </w:r>
            <w:r w:rsidR="004F63D4">
              <w:rPr>
                <w:b/>
                <w:sz w:val="28"/>
                <w:szCs w:val="28"/>
              </w:rPr>
              <w:t xml:space="preserve">  Addition </w:t>
            </w:r>
            <w:r w:rsidR="00B64D91">
              <w:rPr>
                <w:b/>
                <w:sz w:val="28"/>
                <w:szCs w:val="28"/>
              </w:rPr>
              <w:t xml:space="preserve">and Subtraction </w:t>
            </w:r>
          </w:p>
        </w:tc>
      </w:tr>
      <w:tr w:rsidR="00D60613" w:rsidTr="7C778A74" w14:paraId="484E7AF6" w14:textId="77777777">
        <w:trPr>
          <w:trHeight w:val="280"/>
        </w:trPr>
        <w:tc>
          <w:tcPr>
            <w:tcW w:w="3660" w:type="dxa"/>
            <w:tcMar/>
          </w:tcPr>
          <w:p w:rsidRPr="00D60613" w:rsidR="00D60613" w:rsidP="003A3C04" w:rsidRDefault="00D60613" w14:paraId="6691A3BE" w14:textId="6ED61624">
            <w:pPr>
              <w:rPr>
                <w:b/>
                <w:sz w:val="24"/>
                <w:szCs w:val="24"/>
              </w:rPr>
            </w:pPr>
            <w:r w:rsidRPr="00D60613">
              <w:rPr>
                <w:b/>
                <w:sz w:val="24"/>
                <w:szCs w:val="24"/>
              </w:rPr>
              <w:t xml:space="preserve">Notes </w:t>
            </w:r>
          </w:p>
        </w:tc>
        <w:tc>
          <w:tcPr>
            <w:tcW w:w="11728" w:type="dxa"/>
            <w:gridSpan w:val="2"/>
            <w:tcMar/>
          </w:tcPr>
          <w:p w:rsidR="5EC4C4D3" w:rsidP="7C778A74" w:rsidRDefault="5EC4C4D3" w14:paraId="6FCCAF7D" w14:textId="58883DB2">
            <w:pPr>
              <w:rPr>
                <w:b w:val="1"/>
                <w:bCs w:val="1"/>
                <w:sz w:val="24"/>
                <w:szCs w:val="24"/>
              </w:rPr>
            </w:pPr>
            <w:r w:rsidRPr="7C778A74" w:rsidR="5EC4C4D3">
              <w:rPr>
                <w:b w:val="1"/>
                <w:bCs w:val="1"/>
                <w:sz w:val="24"/>
                <w:szCs w:val="24"/>
              </w:rPr>
              <w:t xml:space="preserve">Key concepts </w:t>
            </w:r>
          </w:p>
          <w:p w:rsidR="00D60613" w:rsidP="00EF2905" w:rsidRDefault="00D60613" w14:paraId="3459AC15" w14:textId="77777777">
            <w:pPr>
              <w:rPr>
                <w:b/>
                <w:sz w:val="24"/>
                <w:szCs w:val="24"/>
              </w:rPr>
            </w:pPr>
            <w:r w:rsidRPr="00D60613">
              <w:rPr>
                <w:b/>
                <w:sz w:val="24"/>
                <w:szCs w:val="24"/>
              </w:rPr>
              <w:t>Use unitising language such as 5 tens subtract 3 tens equals 2 tens, three hundreds add 4 hundreds equals 7 hundreds</w:t>
            </w:r>
            <w:r>
              <w:rPr>
                <w:b/>
                <w:sz w:val="24"/>
                <w:szCs w:val="24"/>
              </w:rPr>
              <w:t>.</w:t>
            </w:r>
          </w:p>
          <w:p w:rsidRPr="00D60613" w:rsidR="00D60613" w:rsidP="7C778A74" w:rsidRDefault="00D60613" w14:paraId="6014E170" w14:textId="5C1B8A6C">
            <w:pPr>
              <w:rPr>
                <w:b w:val="1"/>
                <w:bCs w:val="1"/>
                <w:sz w:val="24"/>
                <w:szCs w:val="24"/>
              </w:rPr>
            </w:pPr>
            <w:r w:rsidRPr="7C778A74" w:rsidR="00D60613">
              <w:rPr>
                <w:b w:val="1"/>
                <w:bCs w:val="1"/>
                <w:sz w:val="24"/>
                <w:szCs w:val="24"/>
              </w:rPr>
              <w:t>Identifying no work, mental and jottings calculations should be part of continuous provision and once children are secure with written methods always provide calculations that don’</w:t>
            </w:r>
            <w:r w:rsidRPr="7C778A74" w:rsidR="00132C2D">
              <w:rPr>
                <w:b w:val="1"/>
                <w:bCs w:val="1"/>
                <w:sz w:val="24"/>
                <w:szCs w:val="24"/>
              </w:rPr>
              <w:t>t need a formal method</w:t>
            </w:r>
            <w:r w:rsidRPr="7C778A74" w:rsidR="00D60613">
              <w:rPr>
                <w:b w:val="1"/>
                <w:bCs w:val="1"/>
                <w:sz w:val="24"/>
                <w:szCs w:val="24"/>
              </w:rPr>
              <w:t xml:space="preserve">. </w:t>
            </w:r>
            <w:r w:rsidRPr="7C778A74" w:rsidR="00EC2720">
              <w:rPr>
                <w:b w:val="1"/>
                <w:bCs w:val="1"/>
                <w:sz w:val="24"/>
                <w:szCs w:val="24"/>
              </w:rPr>
              <w:t xml:space="preserve"> Empty box calculations, moving the equals sign and balancing equations should also be part of continuous practise and number talk. </w:t>
            </w:r>
          </w:p>
          <w:p w:rsidRPr="00D60613" w:rsidR="00D60613" w:rsidP="7C778A74" w:rsidRDefault="00D60613" w14:paraId="6DD46AE0" w14:textId="61D27ED3">
            <w:pPr>
              <w:pStyle w:val="Normal"/>
              <w:rPr>
                <w:b w:val="1"/>
                <w:bCs w:val="1"/>
                <w:sz w:val="24"/>
                <w:szCs w:val="24"/>
              </w:rPr>
            </w:pPr>
            <w:r w:rsidRPr="7C778A74" w:rsidR="2EAC25C7">
              <w:rPr>
                <w:b w:val="1"/>
                <w:bCs w:val="1"/>
                <w:sz w:val="24"/>
                <w:szCs w:val="24"/>
              </w:rPr>
              <w:t>Children should estimate their answer first</w:t>
            </w:r>
          </w:p>
          <w:p w:rsidRPr="00D60613" w:rsidR="00D60613" w:rsidP="7C778A74" w:rsidRDefault="00D60613" w14:paraId="279E3B8A" w14:textId="5C991AA3">
            <w:pPr>
              <w:pStyle w:val="Normal"/>
              <w:rPr>
                <w:b w:val="1"/>
                <w:bCs w:val="1"/>
                <w:sz w:val="24"/>
                <w:szCs w:val="24"/>
              </w:rPr>
            </w:pPr>
            <w:r w:rsidRPr="7C778A74" w:rsidR="6255EF31">
              <w:rPr>
                <w:b w:val="1"/>
                <w:bCs w:val="1"/>
                <w:sz w:val="24"/>
                <w:szCs w:val="24"/>
              </w:rPr>
              <w:t>Multi step problems should be included including multiplication and division</w:t>
            </w:r>
          </w:p>
          <w:p w:rsidRPr="00D60613" w:rsidR="00D60613" w:rsidP="7C778A74" w:rsidRDefault="00D60613" w14:paraId="3AE64546" w14:textId="740B96F1">
            <w:pPr>
              <w:pStyle w:val="Normal"/>
              <w:rPr>
                <w:b w:val="1"/>
                <w:bCs w:val="1"/>
                <w:sz w:val="24"/>
                <w:szCs w:val="24"/>
              </w:rPr>
            </w:pPr>
            <w:r w:rsidRPr="7C778A74" w:rsidR="6255EF31">
              <w:rPr>
                <w:b w:val="1"/>
                <w:bCs w:val="1"/>
                <w:sz w:val="24"/>
                <w:szCs w:val="24"/>
              </w:rPr>
              <w:t>Include problems with money</w:t>
            </w:r>
            <w:r w:rsidRPr="7C778A74" w:rsidR="6255EF31">
              <w:rPr>
                <w:b w:val="1"/>
                <w:bCs w:val="1"/>
                <w:sz w:val="24"/>
                <w:szCs w:val="24"/>
              </w:rPr>
              <w:t xml:space="preserve"> </w:t>
            </w:r>
            <w:r w:rsidRPr="7C778A74" w:rsidR="6255EF31">
              <w:rPr>
                <w:b w:val="1"/>
                <w:bCs w:val="1"/>
                <w:sz w:val="24"/>
                <w:szCs w:val="24"/>
              </w:rPr>
              <w:t>and measure (keep previous year group objectives on the boil) and statistics (this block can be included with addition and subtraction)</w:t>
            </w:r>
          </w:p>
          <w:p w:rsidRPr="00D60613" w:rsidR="00D60613" w:rsidP="7C778A74" w:rsidRDefault="00D60613" w14:paraId="78085725" w14:textId="499054C5">
            <w:pPr>
              <w:pStyle w:val="Normal"/>
              <w:rPr>
                <w:b w:val="1"/>
                <w:bCs w:val="1"/>
                <w:sz w:val="24"/>
                <w:szCs w:val="24"/>
              </w:rPr>
            </w:pPr>
            <w:r w:rsidRPr="7C778A74" w:rsidR="6FB9B849">
              <w:rPr>
                <w:b w:val="1"/>
                <w:bCs w:val="1"/>
                <w:sz w:val="24"/>
                <w:szCs w:val="24"/>
              </w:rPr>
              <w:t>ENL strategies should be used with time and can be practised with money and measure as well</w:t>
            </w:r>
          </w:p>
          <w:p w:rsidRPr="00D60613" w:rsidR="00D60613" w:rsidP="7C778A74" w:rsidRDefault="00D60613" w14:paraId="3C25A89E" w14:textId="7E140A8C">
            <w:pPr>
              <w:pStyle w:val="Normal"/>
              <w:rPr>
                <w:b w:val="1"/>
                <w:bCs w:val="1"/>
                <w:sz w:val="24"/>
                <w:szCs w:val="24"/>
              </w:rPr>
            </w:pPr>
            <w:r w:rsidRPr="7C778A74" w:rsidR="272F49D9">
              <w:rPr>
                <w:b w:val="1"/>
                <w:bCs w:val="1"/>
                <w:sz w:val="24"/>
                <w:szCs w:val="24"/>
              </w:rPr>
              <w:t>Children should be able to adjust calculations to make them easier</w:t>
            </w:r>
          </w:p>
          <w:p w:rsidRPr="00D60613" w:rsidR="00D60613" w:rsidP="7C778A74" w:rsidRDefault="00D60613" w14:paraId="7FA892F1" w14:textId="5D96854E">
            <w:pPr>
              <w:pStyle w:val="Normal"/>
              <w:rPr>
                <w:b w:val="1"/>
                <w:bCs w:val="1"/>
                <w:sz w:val="24"/>
                <w:szCs w:val="24"/>
              </w:rPr>
            </w:pPr>
            <w:r w:rsidRPr="7C778A74" w:rsidR="272F49D9">
              <w:rPr>
                <w:b w:val="1"/>
                <w:bCs w:val="1"/>
                <w:sz w:val="24"/>
                <w:szCs w:val="24"/>
              </w:rPr>
              <w:t>Know that addition is commutative and subtraction is not</w:t>
            </w:r>
          </w:p>
          <w:p w:rsidRPr="00D60613" w:rsidR="00D60613" w:rsidP="7C778A74" w:rsidRDefault="00D60613" w14:paraId="6E6B6EE4" w14:textId="25BB430D">
            <w:pPr>
              <w:pStyle w:val="Normal"/>
              <w:rPr>
                <w:b w:val="1"/>
                <w:bCs w:val="1"/>
                <w:sz w:val="24"/>
                <w:szCs w:val="24"/>
              </w:rPr>
            </w:pPr>
            <w:r w:rsidRPr="7C778A74" w:rsidR="272F49D9">
              <w:rPr>
                <w:b w:val="1"/>
                <w:bCs w:val="1"/>
                <w:sz w:val="24"/>
                <w:szCs w:val="24"/>
              </w:rPr>
              <w:t>Be able to use the inverse to check (part whole models)</w:t>
            </w:r>
          </w:p>
          <w:p w:rsidRPr="00D60613" w:rsidR="00D60613" w:rsidP="7C778A74" w:rsidRDefault="00D60613" w14:paraId="7C4398EB" w14:textId="3916ADB4">
            <w:pPr>
              <w:pStyle w:val="Normal"/>
              <w:rPr>
                <w:b w:val="1"/>
                <w:bCs w:val="1"/>
                <w:sz w:val="24"/>
                <w:szCs w:val="24"/>
              </w:rPr>
            </w:pPr>
            <w:r w:rsidRPr="7C778A74" w:rsidR="272F49D9">
              <w:rPr>
                <w:b w:val="1"/>
                <w:bCs w:val="1"/>
                <w:sz w:val="24"/>
                <w:szCs w:val="24"/>
              </w:rPr>
              <w:t>Vocabulary: sum, total, difference, total, altogether, how many more, how much les</w:t>
            </w:r>
            <w:r w:rsidRPr="7C778A74" w:rsidR="7DE689AD">
              <w:rPr>
                <w:b w:val="1"/>
                <w:bCs w:val="1"/>
                <w:sz w:val="24"/>
                <w:szCs w:val="24"/>
              </w:rPr>
              <w:t>s</w:t>
            </w:r>
          </w:p>
        </w:tc>
      </w:tr>
      <w:tr w:rsidR="00D60613" w:rsidTr="7C778A74" w14:paraId="65AD173F" w14:textId="77777777">
        <w:trPr>
          <w:trHeight w:val="280"/>
        </w:trPr>
        <w:tc>
          <w:tcPr>
            <w:tcW w:w="3660" w:type="dxa"/>
            <w:tcMar/>
          </w:tcPr>
          <w:p w:rsidRPr="008108B1" w:rsidR="00D60613" w:rsidP="003A3C04" w:rsidRDefault="00D60613" w14:paraId="1F779E42" w14:textId="37461E8B">
            <w:pPr>
              <w:rPr>
                <w:b/>
              </w:rPr>
            </w:pPr>
            <w:r w:rsidRPr="008108B1">
              <w:rPr>
                <w:b/>
              </w:rPr>
              <w:t>By the end of the teaching sequence children should…</w:t>
            </w:r>
          </w:p>
        </w:tc>
        <w:tc>
          <w:tcPr>
            <w:tcW w:w="11728" w:type="dxa"/>
            <w:gridSpan w:val="2"/>
            <w:tcMar/>
          </w:tcPr>
          <w:p w:rsidR="00D60613" w:rsidRDefault="00D60613" w14:paraId="5955C829" w14:textId="77777777">
            <w:pPr>
              <w:rPr>
                <w:b/>
                <w:sz w:val="28"/>
                <w:szCs w:val="28"/>
              </w:rPr>
            </w:pPr>
            <w:r w:rsidRPr="003A3C04">
              <w:rPr>
                <w:b/>
              </w:rPr>
              <w:t>Examples  and models and images to use</w:t>
            </w:r>
          </w:p>
          <w:p w:rsidR="00D60613" w:rsidRDefault="00D60613" w14:paraId="37FFA6C1" w14:textId="5039ED69"/>
        </w:tc>
      </w:tr>
      <w:tr w:rsidR="00D60613" w:rsidTr="7C778A74" w14:paraId="41CDC923" w14:textId="77777777">
        <w:trPr>
          <w:trHeight w:val="280"/>
        </w:trPr>
        <w:tc>
          <w:tcPr>
            <w:tcW w:w="3660" w:type="dxa"/>
            <w:tcMar/>
          </w:tcPr>
          <w:p w:rsidRPr="00F54799" w:rsidR="00D60613" w:rsidP="00885A83" w:rsidRDefault="00D60613" w14:paraId="3C61C39F" w14:textId="77777777">
            <w:r w:rsidRPr="00F54799">
              <w:lastRenderedPageBreak/>
              <w:t xml:space="preserve">Add and subtract </w:t>
            </w:r>
            <w:r>
              <w:t>more than 4 digit numbers using PV counters to show exchanging</w:t>
            </w:r>
          </w:p>
        </w:tc>
        <w:tc>
          <w:tcPr>
            <w:tcW w:w="11728" w:type="dxa"/>
            <w:gridSpan w:val="2"/>
            <w:tcMar/>
          </w:tcPr>
          <w:p w:rsidR="00D60613" w:rsidP="00885A83" w:rsidRDefault="000F0BB6" w14:paraId="5E4E66CA" w14:textId="42FDBC8D">
            <w:pPr>
              <w:rPr>
                <w:b/>
              </w:rPr>
            </w:pPr>
            <w:r>
              <w:rPr>
                <w:b/>
                <w:noProof/>
                <w:lang w:eastAsia="en-GB"/>
              </w:rPr>
              <mc:AlternateContent>
                <mc:Choice Requires="wps">
                  <w:drawing>
                    <wp:anchor distT="0" distB="0" distL="114300" distR="114300" simplePos="0" relativeHeight="251659776" behindDoc="0" locked="0" layoutInCell="1" allowOverlap="1" wp14:anchorId="1B374E1C" wp14:editId="51EF38CE">
                      <wp:simplePos x="0" y="0"/>
                      <wp:positionH relativeFrom="column">
                        <wp:posOffset>4050296</wp:posOffset>
                      </wp:positionH>
                      <wp:positionV relativeFrom="paragraph">
                        <wp:posOffset>171435</wp:posOffset>
                      </wp:positionV>
                      <wp:extent cx="2073349" cy="2551814"/>
                      <wp:effectExtent l="0" t="0" r="3175" b="1270"/>
                      <wp:wrapNone/>
                      <wp:docPr id="57" name="Text Box 57"/>
                      <wp:cNvGraphicFramePr/>
                      <a:graphic xmlns:a="http://schemas.openxmlformats.org/drawingml/2006/main">
                        <a:graphicData uri="http://schemas.microsoft.com/office/word/2010/wordprocessingShape">
                          <wps:wsp>
                            <wps:cNvSpPr txBox="1"/>
                            <wps:spPr>
                              <a:xfrm>
                                <a:off x="0" y="0"/>
                                <a:ext cx="2073349" cy="2551814"/>
                              </a:xfrm>
                              <a:prstGeom prst="rect">
                                <a:avLst/>
                              </a:prstGeom>
                              <a:solidFill>
                                <a:schemeClr val="lt1"/>
                              </a:solidFill>
                              <a:ln w="6350">
                                <a:noFill/>
                              </a:ln>
                            </wps:spPr>
                            <wps:txbx>
                              <w:txbxContent>
                                <w:p w:rsidR="000F0BB6" w:rsidRDefault="000F0BB6" w14:paraId="15FB91FA" w14:textId="704E42BF">
                                  <w:r>
                                    <w:t>Use the language of uniting to explain. E.g 5 tens add 3 tens is 8 tens plus another one ten.</w:t>
                                  </w:r>
                                </w:p>
                                <w:p w:rsidR="000F0BB6" w:rsidRDefault="000F0BB6" w14:paraId="05639D57" w14:textId="6A871EB4">
                                  <w:r>
                                    <w:t xml:space="preserve">3 hundreds add 4 hundreds is 7 hundreds.etc.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7" style="position:absolute;margin-left:318.9pt;margin-top:13.5pt;width:163.25pt;height:200.9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33"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" w14:anchorId="1B374E1C">
                      <v:textbox>
                        <w:txbxContent>
                          <w:p w:rsidR="000F0BB6" w:rsidRDefault="000F0BB6" w14:paraId="15FB91FA" w14:textId="704E42BF">
                            <w:r>
                              <w:t>Use the language of uniting to explain. E.g 5 tens add 3 tens is 8 tens plus another one ten.</w:t>
                            </w:r>
                          </w:p>
                          <w:p w:rsidR="000F0BB6" w:rsidRDefault="000F0BB6" w14:paraId="05639D57" w14:textId="6A871EB4">
                            <w:r>
                              <w:t xml:space="preserve">3 hundreds add 4 hundreds is 7 hundreds.etc. </w:t>
                            </w:r>
                          </w:p>
                        </w:txbxContent>
                      </v:textbox>
                    </v:shape>
                  </w:pict>
                </mc:Fallback>
              </mc:AlternateContent>
            </w:r>
            <w:r>
              <w:rPr>
                <w:b/>
                <w:noProof/>
                <w:lang w:eastAsia="en-GB"/>
              </w:rPr>
              <mc:AlternateContent>
                <mc:Choice Requires="wps">
                  <w:drawing>
                    <wp:anchor distT="0" distB="0" distL="114300" distR="114300" simplePos="0" relativeHeight="251655680" behindDoc="0" locked="0" layoutInCell="1" allowOverlap="1" wp14:anchorId="19A5551B" wp14:editId="082FFF5B">
                      <wp:simplePos x="0" y="0"/>
                      <wp:positionH relativeFrom="column">
                        <wp:posOffset>73660</wp:posOffset>
                      </wp:positionH>
                      <wp:positionV relativeFrom="paragraph">
                        <wp:posOffset>1000272</wp:posOffset>
                      </wp:positionV>
                      <wp:extent cx="1796902" cy="191386"/>
                      <wp:effectExtent l="0" t="0" r="0" b="0"/>
                      <wp:wrapNone/>
                      <wp:docPr id="51" name="Rectangle 51"/>
                      <wp:cNvGraphicFramePr/>
                      <a:graphic xmlns:a="http://schemas.openxmlformats.org/drawingml/2006/main">
                        <a:graphicData uri="http://schemas.microsoft.com/office/word/2010/wordprocessingShape">
                          <wps:wsp>
                            <wps:cNvSpPr/>
                            <wps:spPr>
                              <a:xfrm>
                                <a:off x="0" y="0"/>
                                <a:ext cx="1796902" cy="191386"/>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1" style="position:absolute;margin-left:5.8pt;margin-top:78.75pt;width:141.5pt;height:15.05pt;z-index:2516556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d="f" strokeweight="2pt" w14:anchorId="2593F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"/>
                  </w:pict>
                </mc:Fallback>
              </mc:AlternateContent>
            </w:r>
            <w:r w:rsidRPr="7C778A74" w:rsidR="00D60613">
              <w:rPr>
                <w:b w:val="1"/>
                <w:bCs w:val="1"/>
              </w:rPr>
              <w:t xml:space="preserve"> </w:t>
            </w:r>
            <w:r>
              <w:rPr>
                <w:noProof/>
                <w:lang w:eastAsia="en-GB"/>
              </w:rPr>
              <w:drawing>
                <wp:inline distT="0" distB="0" distL="0" distR="0" wp14:anchorId="3E9E029F" wp14:editId="7B9D5497">
                  <wp:extent cx="3657600" cy="1097993"/>
                  <wp:effectExtent l="0" t="0" r="0" b="698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4D82B6C.tmp"/>
                          <pic:cNvPicPr/>
                        </pic:nvPicPr>
                        <pic:blipFill>
                          <a:blip r:embed="rId22">
                            <a:extLst>
                              <a:ext uri="{28A0092B-C50C-407E-A947-70E740481C1C}">
                                <a14:useLocalDpi xmlns:a14="http://schemas.microsoft.com/office/drawing/2010/main" val="0"/>
                              </a:ext>
                            </a:extLst>
                          </a:blip>
                          <a:stretch>
                            <a:fillRect/>
                          </a:stretch>
                        </pic:blipFill>
                        <pic:spPr>
                          <a:xfrm>
                            <a:off x="0" y="0"/>
                            <a:ext cx="3680547" cy="1104881"/>
                          </a:xfrm>
                          <a:prstGeom prst="rect">
                            <a:avLst/>
                          </a:prstGeom>
                        </pic:spPr>
                      </pic:pic>
                    </a:graphicData>
                  </a:graphic>
                </wp:inline>
              </w:drawing>
            </w:r>
          </w:p>
          <w:p w:rsidR="000F0BB6" w:rsidP="00885A83" w:rsidRDefault="000F0BB6" w14:paraId="792C9CAA" w14:textId="7F9E3F04">
            <w:pPr>
              <w:rPr>
                <w:b/>
              </w:rPr>
            </w:pPr>
          </w:p>
          <w:p w:rsidRPr="00F54799" w:rsidR="000F0BB6" w:rsidP="00885A83" w:rsidRDefault="000F0BB6" w14:paraId="74E475D6" w14:textId="33EDB086">
            <w:r w:rsidR="000F0BB6">
              <w:drawing>
                <wp:inline wp14:editId="68B7A974" wp14:anchorId="4099D2E8">
                  <wp:extent cx="3721396" cy="1947060"/>
                  <wp:effectExtent l="0" t="0" r="0" b="0"/>
                  <wp:docPr id="1785406563" name="Picture 56" title=""/>
                  <wp:cNvGraphicFramePr>
                    <a:graphicFrameLocks noChangeAspect="1"/>
                  </wp:cNvGraphicFramePr>
                  <a:graphic>
                    <a:graphicData uri="http://schemas.openxmlformats.org/drawingml/2006/picture">
                      <pic:pic>
                        <pic:nvPicPr>
                          <pic:cNvPr id="0" name="Picture 56"/>
                          <pic:cNvPicPr/>
                        </pic:nvPicPr>
                        <pic:blipFill>
                          <a:blip r:embed="R4108855066284bd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721396" cy="1947060"/>
                          </a:xfrm>
                          <a:prstGeom prst="rect">
                            <a:avLst/>
                          </a:prstGeom>
                        </pic:spPr>
                      </pic:pic>
                    </a:graphicData>
                  </a:graphic>
                </wp:inline>
              </w:drawing>
            </w:r>
          </w:p>
          <w:p w:rsidRPr="00F54799" w:rsidR="00D60613" w:rsidRDefault="00D60613" w14:paraId="7D5F0849" w14:textId="74AE5060"/>
        </w:tc>
      </w:tr>
      <w:tr w:rsidR="00D60613" w:rsidTr="7C778A74" w14:paraId="17D20030" w14:textId="77777777">
        <w:trPr>
          <w:trHeight w:val="280"/>
        </w:trPr>
        <w:tc>
          <w:tcPr>
            <w:tcW w:w="3660" w:type="dxa"/>
            <w:tcMar/>
          </w:tcPr>
          <w:p w:rsidRPr="00F54799" w:rsidR="00D60613" w:rsidP="000D6972" w:rsidRDefault="00D60613" w14:paraId="0EAA1DDB" w14:textId="66B77704">
            <w:r w:rsidRPr="00F54799">
              <w:t xml:space="preserve">Add and subtract </w:t>
            </w:r>
            <w:r>
              <w:t xml:space="preserve">more than 4 digit numbers using the formal written method </w:t>
            </w:r>
          </w:p>
        </w:tc>
        <w:tc>
          <w:tcPr>
            <w:tcW w:w="11728" w:type="dxa"/>
            <w:gridSpan w:val="2"/>
            <w:tcMar/>
          </w:tcPr>
          <w:p w:rsidR="00D60613" w:rsidRDefault="00D60613" w14:paraId="47A4AE76" w14:textId="77777777">
            <w:r>
              <w:rPr>
                <w:noProof/>
                <w:lang w:eastAsia="en-GB"/>
              </w:rPr>
              <mc:AlternateContent>
                <mc:Choice Requires="wps">
                  <w:drawing>
                    <wp:anchor distT="0" distB="0" distL="114300" distR="114300" simplePos="0" relativeHeight="251648512" behindDoc="0" locked="0" layoutInCell="1" allowOverlap="1" wp14:anchorId="4D0ED2C6" wp14:editId="570CDFC6">
                      <wp:simplePos x="0" y="0"/>
                      <wp:positionH relativeFrom="column">
                        <wp:posOffset>2434590</wp:posOffset>
                      </wp:positionH>
                      <wp:positionV relativeFrom="paragraph">
                        <wp:posOffset>86360</wp:posOffset>
                      </wp:positionV>
                      <wp:extent cx="1657350" cy="828675"/>
                      <wp:effectExtent l="0" t="0" r="0" b="9525"/>
                      <wp:wrapNone/>
                      <wp:docPr id="32" name="Text Box 32"/>
                      <wp:cNvGraphicFramePr/>
                      <a:graphic xmlns:a="http://schemas.openxmlformats.org/drawingml/2006/main">
                        <a:graphicData uri="http://schemas.microsoft.com/office/word/2010/wordprocessingShape">
                          <wps:wsp>
                            <wps:cNvSpPr txBox="1"/>
                            <wps:spPr>
                              <a:xfrm>
                                <a:off x="0" y="0"/>
                                <a:ext cx="1657350" cy="828675"/>
                              </a:xfrm>
                              <a:prstGeom prst="rect">
                                <a:avLst/>
                              </a:prstGeom>
                              <a:solidFill>
                                <a:schemeClr val="lt1"/>
                              </a:solidFill>
                              <a:ln w="6350">
                                <a:noFill/>
                              </a:ln>
                            </wps:spPr>
                            <wps:txbx>
                              <w:txbxContent>
                                <w:p w:rsidR="00D60613" w:rsidRDefault="001373F9" w14:paraId="18056EA0" w14:textId="6CBAD456">
                                  <w:r>
                                    <w:t>Extend children with</w:t>
                                  </w:r>
                                  <w:r w:rsidR="00D60613">
                                    <w:t xml:space="preserve"> deliberate mistakes and missing number calculations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2" style="position:absolute;margin-left:191.7pt;margin-top:6.8pt;width:130.5pt;height:65.25pt;z-index:251648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4"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" w14:anchorId="4D0ED2C6">
                      <v:textbox>
                        <w:txbxContent>
                          <w:p w:rsidR="00D60613" w:rsidRDefault="001373F9" w14:paraId="18056EA0" w14:textId="6CBAD456">
                            <w:r>
                              <w:t>Extend children with</w:t>
                            </w:r>
                            <w:r w:rsidR="00D60613">
                              <w:t xml:space="preserve"> deliberate mistakes and missing number calculations</w:t>
                            </w:r>
                          </w:p>
                        </w:txbxContent>
                      </v:textbox>
                    </v:shape>
                  </w:pict>
                </mc:Fallback>
              </mc:AlternateContent>
            </w:r>
            <w:r w:rsidR="00D60613">
              <w:rPr/>
              <w:t xml:space="preserve"> </w:t>
            </w:r>
            <w:r>
              <w:rPr>
                <w:noProof/>
                <w:lang w:eastAsia="en-GB"/>
              </w:rPr>
              <w:drawing>
                <wp:inline distT="0" distB="0" distL="0" distR="0" wp14:anchorId="081D4551" wp14:editId="23F19403">
                  <wp:extent cx="1571625" cy="1054554"/>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8EC446F.tmp"/>
                          <pic:cNvPicPr/>
                        </pic:nvPicPr>
                        <pic:blipFill>
                          <a:blip r:embed="rId24">
                            <a:extLst>
                              <a:ext uri="{28A0092B-C50C-407E-A947-70E740481C1C}">
                                <a14:useLocalDpi xmlns:a14="http://schemas.microsoft.com/office/drawing/2010/main" val="0"/>
                              </a:ext>
                            </a:extLst>
                          </a:blip>
                          <a:stretch>
                            <a:fillRect/>
                          </a:stretch>
                        </pic:blipFill>
                        <pic:spPr>
                          <a:xfrm>
                            <a:off x="0" y="0"/>
                            <a:ext cx="1578579" cy="1059220"/>
                          </a:xfrm>
                          <a:prstGeom prst="rect">
                            <a:avLst/>
                          </a:prstGeom>
                        </pic:spPr>
                      </pic:pic>
                    </a:graphicData>
                  </a:graphic>
                </wp:inline>
              </w:drawing>
            </w:r>
            <w:r w:rsidR="00D60613">
              <w:rPr/>
              <w:t xml:space="preserve">         </w:t>
            </w:r>
          </w:p>
          <w:p w:rsidR="00FE5FB8" w:rsidRDefault="00FE5FB8" w14:paraId="2620612F" w14:textId="77777777"/>
          <w:p w:rsidRPr="00F54799" w:rsidR="00FE5FB8" w:rsidRDefault="00FE5FB8" w14:paraId="7D433EED" w14:textId="13C5CB99"/>
        </w:tc>
      </w:tr>
      <w:tr w:rsidR="008108B1" w:rsidTr="7C778A74" w14:paraId="3E47DF7D" w14:textId="77777777">
        <w:trPr>
          <w:trHeight w:val="280"/>
        </w:trPr>
        <w:tc>
          <w:tcPr>
            <w:tcW w:w="3660" w:type="dxa"/>
            <w:tcMar/>
          </w:tcPr>
          <w:p w:rsidR="008108B1" w:rsidP="003A3C04" w:rsidRDefault="008108B1" w14:paraId="6E5DEF1A" w14:textId="0A1F0766">
            <w:r>
              <w:t>U</w:t>
            </w:r>
            <w:r w:rsidR="00D60613">
              <w:t>se rounding to estimate answers</w:t>
            </w:r>
          </w:p>
        </w:tc>
        <w:tc>
          <w:tcPr>
            <w:tcW w:w="11728" w:type="dxa"/>
            <w:gridSpan w:val="2"/>
            <w:tcMar/>
          </w:tcPr>
          <w:p w:rsidR="00D60613" w:rsidRDefault="00FE5FB8" w14:paraId="7F43A9A7" w14:textId="23F4BF01">
            <w:r>
              <w:t>Review rounding did earlier in the</w:t>
            </w:r>
            <w:r w:rsidR="00D60613">
              <w:t xml:space="preserve"> term or could move rounding numbers to </w:t>
            </w:r>
            <w:r>
              <w:t xml:space="preserve">here </w:t>
            </w:r>
          </w:p>
          <w:p w:rsidR="00D60613" w:rsidRDefault="00D60613" w14:paraId="248A1A1A" w14:textId="77777777"/>
          <w:p w:rsidRPr="00F54799" w:rsidR="008108B1" w:rsidRDefault="00D60613" w14:paraId="418C4BE1" w14:textId="42B894EC">
            <w:r w:rsidR="00D60613">
              <w:drawing>
                <wp:inline wp14:editId="3A6121AD" wp14:anchorId="71F5054E">
                  <wp:extent cx="3414020" cy="283845"/>
                  <wp:effectExtent l="0" t="0" r="0" b="1905"/>
                  <wp:docPr id="786934811" name="Picture 33" title=""/>
                  <wp:cNvGraphicFramePr>
                    <a:graphicFrameLocks noChangeAspect="1"/>
                  </wp:cNvGraphicFramePr>
                  <a:graphic>
                    <a:graphicData uri="http://schemas.openxmlformats.org/drawingml/2006/picture">
                      <pic:pic>
                        <pic:nvPicPr>
                          <pic:cNvPr id="0" name="Picture 33"/>
                          <pic:cNvPicPr/>
                        </pic:nvPicPr>
                        <pic:blipFill>
                          <a:blip r:embed="R124500b7bbfe451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414020" cy="283845"/>
                          </a:xfrm>
                          <a:prstGeom prst="rect">
                            <a:avLst/>
                          </a:prstGeom>
                        </pic:spPr>
                      </pic:pic>
                    </a:graphicData>
                  </a:graphic>
                </wp:inline>
              </w:drawing>
            </w:r>
            <w:r w:rsidR="00D60613">
              <w:rPr/>
              <w:t xml:space="preserve">      </w:t>
            </w:r>
            <w:r w:rsidR="00D60613">
              <w:drawing>
                <wp:inline wp14:editId="6C28479A" wp14:anchorId="3E35F162">
                  <wp:extent cx="914400" cy="654908"/>
                  <wp:effectExtent l="0" t="0" r="0" b="0"/>
                  <wp:docPr id="1973291155" name="Picture 34" title=""/>
                  <wp:cNvGraphicFramePr>
                    <a:graphicFrameLocks noChangeAspect="1"/>
                  </wp:cNvGraphicFramePr>
                  <a:graphic>
                    <a:graphicData uri="http://schemas.openxmlformats.org/drawingml/2006/picture">
                      <pic:pic>
                        <pic:nvPicPr>
                          <pic:cNvPr id="0" name="Picture 34"/>
                          <pic:cNvPicPr/>
                        </pic:nvPicPr>
                        <pic:blipFill>
                          <a:blip r:embed="Ra5437b301e33400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14400" cy="654908"/>
                          </a:xfrm>
                          <a:prstGeom prst="rect">
                            <a:avLst/>
                          </a:prstGeom>
                        </pic:spPr>
                      </pic:pic>
                    </a:graphicData>
                  </a:graphic>
                </wp:inline>
              </w:drawing>
            </w:r>
          </w:p>
        </w:tc>
      </w:tr>
      <w:tr w:rsidR="008108B1" w:rsidTr="7C778A74" w14:paraId="3CA55975" w14:textId="77777777">
        <w:trPr>
          <w:trHeight w:val="280"/>
        </w:trPr>
        <w:tc>
          <w:tcPr>
            <w:tcW w:w="3660" w:type="dxa"/>
            <w:tcMar/>
          </w:tcPr>
          <w:p w:rsidR="008108B1" w:rsidP="003A3C04" w:rsidRDefault="008108B1" w14:paraId="029A6F55" w14:textId="77777777">
            <w:r>
              <w:t>Be able to show negative numbers on a numberline</w:t>
            </w:r>
          </w:p>
        </w:tc>
        <w:tc>
          <w:tcPr>
            <w:tcW w:w="11728" w:type="dxa"/>
            <w:gridSpan w:val="2"/>
            <w:tcMar/>
          </w:tcPr>
          <w:p w:rsidR="008108B1" w:rsidRDefault="008108B1" w14:paraId="177D4AA5" w14:textId="1E27340A">
            <w:r w:rsidR="008108B1">
              <w:drawing>
                <wp:inline wp14:editId="17448E0B" wp14:anchorId="11739997">
                  <wp:extent cx="3352800" cy="437917"/>
                  <wp:effectExtent l="0" t="0" r="0" b="635"/>
                  <wp:docPr id="140954350" name="Picture 19" title=""/>
                  <wp:cNvGraphicFramePr>
                    <a:graphicFrameLocks noChangeAspect="1"/>
                  </wp:cNvGraphicFramePr>
                  <a:graphic>
                    <a:graphicData uri="http://schemas.openxmlformats.org/drawingml/2006/picture">
                      <pic:pic>
                        <pic:nvPicPr>
                          <pic:cNvPr id="0" name="Picture 19"/>
                          <pic:cNvPicPr/>
                        </pic:nvPicPr>
                        <pic:blipFill>
                          <a:blip r:embed="Rd735406206544aa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352800" cy="437917"/>
                          </a:xfrm>
                          <a:prstGeom prst="rect">
                            <a:avLst/>
                          </a:prstGeom>
                        </pic:spPr>
                      </pic:pic>
                    </a:graphicData>
                  </a:graphic>
                </wp:inline>
              </w:drawing>
            </w:r>
          </w:p>
        </w:tc>
      </w:tr>
      <w:tr w:rsidR="006E0C60" w:rsidTr="7C778A74" w14:paraId="494EED80" w14:textId="77777777">
        <w:trPr>
          <w:trHeight w:val="280"/>
        </w:trPr>
        <w:tc>
          <w:tcPr>
            <w:tcW w:w="3660" w:type="dxa"/>
            <w:tcMar/>
          </w:tcPr>
          <w:p w:rsidR="006E0C60" w:rsidP="003A3C04" w:rsidRDefault="006E0C60" w14:paraId="2E65BC37" w14:textId="77777777">
            <w:r>
              <w:lastRenderedPageBreak/>
              <w:t>Count forward and back through 0 using negative numbers</w:t>
            </w:r>
          </w:p>
        </w:tc>
        <w:tc>
          <w:tcPr>
            <w:tcW w:w="11728" w:type="dxa"/>
            <w:gridSpan w:val="2"/>
            <w:tcMar/>
          </w:tcPr>
          <w:p w:rsidR="006E0C60" w:rsidRDefault="006E0C60" w14:paraId="5E965BDC" w14:textId="5832E9B5">
            <w:r w:rsidR="006E0C60">
              <w:drawing>
                <wp:inline wp14:editId="59049C3F" wp14:anchorId="6B15C5D1">
                  <wp:extent cx="2981325" cy="1058458"/>
                  <wp:effectExtent l="0" t="0" r="0" b="8890"/>
                  <wp:docPr id="972009045" name="Picture 15" title=""/>
                  <wp:cNvGraphicFramePr>
                    <a:graphicFrameLocks noChangeAspect="1"/>
                  </wp:cNvGraphicFramePr>
                  <a:graphic>
                    <a:graphicData uri="http://schemas.openxmlformats.org/drawingml/2006/picture">
                      <pic:pic>
                        <pic:nvPicPr>
                          <pic:cNvPr id="0" name="Picture 15"/>
                          <pic:cNvPicPr/>
                        </pic:nvPicPr>
                        <pic:blipFill>
                          <a:blip r:embed="Rb7a2bcbce491482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981325" cy="1058458"/>
                          </a:xfrm>
                          <a:prstGeom prst="rect">
                            <a:avLst/>
                          </a:prstGeom>
                        </pic:spPr>
                      </pic:pic>
                    </a:graphicData>
                  </a:graphic>
                </wp:inline>
              </w:drawing>
            </w:r>
            <w:r w:rsidR="006E0C60">
              <w:rPr/>
              <w:t xml:space="preserve">         </w:t>
            </w:r>
            <w:r w:rsidR="006E0C60">
              <w:drawing>
                <wp:inline wp14:editId="22595237" wp14:anchorId="343CA4AA">
                  <wp:extent cx="1323975" cy="1087551"/>
                  <wp:effectExtent l="0" t="0" r="0" b="0"/>
                  <wp:docPr id="1913583028" name="Picture 35" title=""/>
                  <wp:cNvGraphicFramePr>
                    <a:graphicFrameLocks noChangeAspect="1"/>
                  </wp:cNvGraphicFramePr>
                  <a:graphic>
                    <a:graphicData uri="http://schemas.openxmlformats.org/drawingml/2006/picture">
                      <pic:pic>
                        <pic:nvPicPr>
                          <pic:cNvPr id="0" name="Picture 35"/>
                          <pic:cNvPicPr/>
                        </pic:nvPicPr>
                        <pic:blipFill>
                          <a:blip r:embed="R10adc119952e49f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323975" cy="1087551"/>
                          </a:xfrm>
                          <a:prstGeom prst="rect">
                            <a:avLst/>
                          </a:prstGeom>
                        </pic:spPr>
                      </pic:pic>
                    </a:graphicData>
                  </a:graphic>
                </wp:inline>
              </w:drawing>
            </w:r>
          </w:p>
        </w:tc>
      </w:tr>
      <w:tr w:rsidR="003923DC" w:rsidTr="7C778A74" w14:paraId="78A20BAE" w14:textId="77777777">
        <w:trPr>
          <w:trHeight w:val="280"/>
        </w:trPr>
        <w:tc>
          <w:tcPr>
            <w:tcW w:w="3660" w:type="dxa"/>
            <w:tcMar/>
          </w:tcPr>
          <w:p w:rsidR="003923DC" w:rsidP="003A3C04" w:rsidRDefault="003923DC" w14:paraId="7E9B7E81" w14:textId="77777777">
            <w:r>
              <w:rPr>
                <w:b/>
                <w:sz w:val="28"/>
                <w:szCs w:val="28"/>
              </w:rPr>
              <w:t xml:space="preserve">Autumn </w:t>
            </w:r>
            <w:r w:rsidR="009D4293">
              <w:rPr>
                <w:b/>
                <w:sz w:val="28"/>
                <w:szCs w:val="28"/>
              </w:rPr>
              <w:t>2</w:t>
            </w:r>
          </w:p>
        </w:tc>
        <w:tc>
          <w:tcPr>
            <w:tcW w:w="11728" w:type="dxa"/>
            <w:gridSpan w:val="2"/>
            <w:tcMar/>
          </w:tcPr>
          <w:p w:rsidR="003923DC" w:rsidP="0002185E" w:rsidRDefault="003923DC" w14:paraId="2E511BBE" w14:textId="3B9A5A6E">
            <w:r>
              <w:rPr>
                <w:b/>
                <w:sz w:val="28"/>
                <w:szCs w:val="28"/>
              </w:rPr>
              <w:t xml:space="preserve">Y5  Statistics </w:t>
            </w:r>
          </w:p>
        </w:tc>
      </w:tr>
      <w:tr w:rsidR="0002185E" w:rsidTr="7C778A74" w14:paraId="5B629BE1" w14:textId="77777777">
        <w:trPr>
          <w:trHeight w:val="280"/>
        </w:trPr>
        <w:tc>
          <w:tcPr>
            <w:tcW w:w="3660" w:type="dxa"/>
            <w:tcMar/>
          </w:tcPr>
          <w:p w:rsidRPr="0002185E" w:rsidR="0002185E" w:rsidP="003A3C04" w:rsidRDefault="0002185E" w14:paraId="10CBC24B" w14:textId="177B8199">
            <w:pPr>
              <w:rPr>
                <w:b/>
                <w:sz w:val="24"/>
                <w:szCs w:val="24"/>
              </w:rPr>
            </w:pPr>
            <w:r w:rsidRPr="0002185E">
              <w:rPr>
                <w:b/>
                <w:sz w:val="24"/>
                <w:szCs w:val="24"/>
              </w:rPr>
              <w:t xml:space="preserve">Notes </w:t>
            </w:r>
          </w:p>
        </w:tc>
        <w:tc>
          <w:tcPr>
            <w:tcW w:w="11728" w:type="dxa"/>
            <w:gridSpan w:val="2"/>
            <w:tcMar/>
          </w:tcPr>
          <w:p w:rsidRPr="0002185E" w:rsidR="0002185E" w:rsidP="003923DC" w:rsidRDefault="0002185E" w14:paraId="73E96207" w14:textId="0833AEC2">
            <w:pPr>
              <w:rPr>
                <w:b/>
                <w:sz w:val="24"/>
                <w:szCs w:val="24"/>
              </w:rPr>
            </w:pPr>
            <w:r w:rsidRPr="0002185E">
              <w:rPr>
                <w:b/>
                <w:sz w:val="24"/>
                <w:szCs w:val="24"/>
              </w:rPr>
              <w:t xml:space="preserve">This unit of work could easily be taught alongside the rounding, negative numbers and addition and subtraction strategies above rather than as a separate unit. </w:t>
            </w:r>
            <w:r>
              <w:rPr>
                <w:b/>
                <w:sz w:val="24"/>
                <w:szCs w:val="24"/>
              </w:rPr>
              <w:t xml:space="preserve"> Time should also be part of continuous provision.</w:t>
            </w:r>
          </w:p>
        </w:tc>
      </w:tr>
      <w:tr w:rsidR="00EF2905" w:rsidTr="7C778A74" w14:paraId="6D088D8D" w14:textId="77777777">
        <w:trPr>
          <w:trHeight w:val="280"/>
        </w:trPr>
        <w:tc>
          <w:tcPr>
            <w:tcW w:w="3660" w:type="dxa"/>
            <w:tcMar/>
          </w:tcPr>
          <w:p w:rsidR="00EF2905" w:rsidP="003A3C04" w:rsidRDefault="0002185E" w14:paraId="7BA7133C" w14:textId="0B735146">
            <w:r w:rsidRPr="008108B1">
              <w:rPr>
                <w:b/>
              </w:rPr>
              <w:t>By the end of the teaching sequence children should…</w:t>
            </w:r>
          </w:p>
        </w:tc>
        <w:tc>
          <w:tcPr>
            <w:tcW w:w="8756" w:type="dxa"/>
            <w:tcMar/>
          </w:tcPr>
          <w:p w:rsidR="00EF2905" w:rsidRDefault="003923DC" w14:paraId="5399DCE8" w14:textId="77777777">
            <w:r w:rsidRPr="003A3C04">
              <w:rPr>
                <w:b/>
              </w:rPr>
              <w:t>Examples  and models and images to use</w:t>
            </w:r>
          </w:p>
        </w:tc>
        <w:tc>
          <w:tcPr>
            <w:tcW w:w="2972" w:type="dxa"/>
            <w:tcMar/>
          </w:tcPr>
          <w:p w:rsidR="00EF2905" w:rsidRDefault="003923DC" w14:paraId="50BC90B7" w14:textId="77777777">
            <w:r w:rsidRPr="003A3C04">
              <w:rPr>
                <w:b/>
              </w:rPr>
              <w:t>Notes</w:t>
            </w:r>
          </w:p>
        </w:tc>
      </w:tr>
      <w:tr w:rsidR="00EF2905" w:rsidTr="7C778A74" w14:paraId="22D8E13C" w14:textId="77777777">
        <w:trPr>
          <w:trHeight w:val="280"/>
        </w:trPr>
        <w:tc>
          <w:tcPr>
            <w:tcW w:w="3660" w:type="dxa"/>
            <w:tcMar/>
          </w:tcPr>
          <w:p w:rsidR="00EF2905" w:rsidP="003A3C04" w:rsidRDefault="003923DC" w14:paraId="7C2B4897" w14:textId="77777777">
            <w:r>
              <w:t>Read a timetable accurately and answer questions using ENL</w:t>
            </w:r>
          </w:p>
        </w:tc>
        <w:tc>
          <w:tcPr>
            <w:tcW w:w="8756" w:type="dxa"/>
            <w:tcMar/>
          </w:tcPr>
          <w:p w:rsidR="00EF2905" w:rsidRDefault="00EF2905" w14:paraId="238CB820" w14:textId="77777777"/>
        </w:tc>
        <w:tc>
          <w:tcPr>
            <w:tcW w:w="2972" w:type="dxa"/>
            <w:tcMar/>
          </w:tcPr>
          <w:p w:rsidR="00EF2905" w:rsidRDefault="003923DC" w14:paraId="6880736C" w14:textId="77777777">
            <w:r>
              <w:t xml:space="preserve">Find real life timetables on the internet </w:t>
            </w:r>
          </w:p>
        </w:tc>
      </w:tr>
      <w:tr w:rsidR="008F4854" w:rsidTr="7C778A74" w14:paraId="10D43A74" w14:textId="77777777">
        <w:trPr>
          <w:trHeight w:val="280"/>
        </w:trPr>
        <w:tc>
          <w:tcPr>
            <w:tcW w:w="3660" w:type="dxa"/>
            <w:tcMar/>
          </w:tcPr>
          <w:p w:rsidR="008F4854" w:rsidP="003A3C04" w:rsidRDefault="008F4854" w14:paraId="75457CF5" w14:textId="0110B64B">
            <w:r>
              <w:t xml:space="preserve">Convert units of time </w:t>
            </w:r>
            <w:r w:rsidR="0002185E">
              <w:t>(continuous provision)</w:t>
            </w:r>
          </w:p>
        </w:tc>
        <w:tc>
          <w:tcPr>
            <w:tcW w:w="8756" w:type="dxa"/>
            <w:tcMar/>
          </w:tcPr>
          <w:p w:rsidR="008F4854" w:rsidRDefault="008F4854" w14:paraId="05D7ABC2" w14:textId="77777777"/>
        </w:tc>
        <w:tc>
          <w:tcPr>
            <w:tcW w:w="2972" w:type="dxa"/>
            <w:tcMar/>
          </w:tcPr>
          <w:p w:rsidR="008F4854" w:rsidRDefault="008F4854" w14:paraId="3DE4E28E" w14:textId="77777777"/>
        </w:tc>
      </w:tr>
      <w:tr w:rsidR="003923DC" w:rsidTr="7C778A74" w14:paraId="4776BDE4" w14:textId="77777777">
        <w:trPr>
          <w:trHeight w:val="280"/>
        </w:trPr>
        <w:tc>
          <w:tcPr>
            <w:tcW w:w="3660" w:type="dxa"/>
            <w:tcMar/>
          </w:tcPr>
          <w:p w:rsidR="003923DC" w:rsidP="003A3C04" w:rsidRDefault="003923DC" w14:paraId="38D337F4" w14:textId="77777777">
            <w:r>
              <w:t>Read line graphs and answers questions using ENL</w:t>
            </w:r>
          </w:p>
        </w:tc>
        <w:tc>
          <w:tcPr>
            <w:tcW w:w="8756" w:type="dxa"/>
            <w:tcMar/>
          </w:tcPr>
          <w:p w:rsidR="003923DC" w:rsidRDefault="003923DC" w14:paraId="1A164DE1" w14:textId="77777777"/>
        </w:tc>
        <w:tc>
          <w:tcPr>
            <w:tcW w:w="2972" w:type="dxa"/>
            <w:tcMar/>
          </w:tcPr>
          <w:p w:rsidR="003923DC" w:rsidRDefault="003923DC" w14:paraId="64B67A17" w14:textId="77777777"/>
        </w:tc>
      </w:tr>
      <w:tr w:rsidR="003923DC" w:rsidTr="7C778A74" w14:paraId="34D5709B" w14:textId="77777777">
        <w:trPr>
          <w:trHeight w:val="280"/>
        </w:trPr>
        <w:tc>
          <w:tcPr>
            <w:tcW w:w="3660" w:type="dxa"/>
            <w:tcMar/>
          </w:tcPr>
          <w:p w:rsidR="003923DC" w:rsidP="003A3C04" w:rsidRDefault="003923DC" w14:paraId="315F9F22" w14:textId="77777777">
            <w:r>
              <w:t xml:space="preserve">Accurately create own line graph </w:t>
            </w:r>
          </w:p>
        </w:tc>
        <w:tc>
          <w:tcPr>
            <w:tcW w:w="8756" w:type="dxa"/>
            <w:tcMar/>
          </w:tcPr>
          <w:p w:rsidR="003923DC" w:rsidRDefault="003923DC" w14:paraId="072EDE1A" w14:textId="77777777"/>
          <w:p w:rsidR="00FE5FB8" w:rsidRDefault="00FE5FB8" w14:paraId="493715DA" w14:textId="77777777"/>
          <w:p w:rsidR="00FE5FB8" w:rsidRDefault="00FE5FB8" w14:paraId="3C37FC01" w14:textId="77777777"/>
          <w:p w:rsidR="00FE5FB8" w:rsidRDefault="00FE5FB8" w14:paraId="7B9B11E8" w14:textId="77777777"/>
          <w:p w:rsidR="00FE5FB8" w:rsidRDefault="00FE5FB8" w14:paraId="4A1E30F3" w14:textId="77777777"/>
          <w:p w:rsidR="00FE5FB8" w:rsidRDefault="00FE5FB8" w14:paraId="16162160" w14:textId="77777777"/>
          <w:p w:rsidR="00FE5FB8" w:rsidRDefault="00FE5FB8" w14:paraId="4987431D" w14:textId="77777777"/>
          <w:p w:rsidR="00FE5FB8" w:rsidRDefault="00FE5FB8" w14:paraId="1539D97A" w14:textId="77777777"/>
          <w:p w:rsidR="00FE5FB8" w:rsidRDefault="00FE5FB8" w14:paraId="574E9CC3" w14:textId="77777777"/>
          <w:p w:rsidR="00FE5FB8" w:rsidRDefault="00FE5FB8" w14:paraId="313C73AE" w14:textId="77777777"/>
          <w:p w:rsidR="00FE5FB8" w:rsidRDefault="00FE5FB8" w14:paraId="51B356F3" w14:textId="77777777"/>
          <w:p w:rsidR="00FE5FB8" w:rsidRDefault="00FE5FB8" w14:paraId="062CDE9A" w14:textId="77777777"/>
          <w:p w:rsidR="00FE5FB8" w:rsidRDefault="00FE5FB8" w14:paraId="6472BB20" w14:textId="77777777"/>
          <w:p w:rsidR="00FE5FB8" w:rsidRDefault="00FE5FB8" w14:paraId="289665F9" w14:textId="77777777"/>
          <w:p w:rsidR="00FE5FB8" w:rsidRDefault="00FE5FB8" w14:paraId="3C68A3E2" w14:textId="2081A4A7"/>
        </w:tc>
        <w:tc>
          <w:tcPr>
            <w:tcW w:w="2972" w:type="dxa"/>
            <w:tcMar/>
          </w:tcPr>
          <w:p w:rsidR="003923DC" w:rsidRDefault="003923DC" w14:paraId="1563E85A" w14:textId="77777777">
            <w:r>
              <w:t xml:space="preserve">Link to science </w:t>
            </w:r>
          </w:p>
        </w:tc>
      </w:tr>
      <w:tr w:rsidR="006A6E0F" w:rsidTr="7C778A74" w14:paraId="73634FFA" w14:textId="77777777">
        <w:trPr>
          <w:trHeight w:val="280"/>
        </w:trPr>
        <w:tc>
          <w:tcPr>
            <w:tcW w:w="3660" w:type="dxa"/>
            <w:tcMar/>
          </w:tcPr>
          <w:p w:rsidR="006A6E0F" w:rsidP="003A3C04" w:rsidRDefault="00B64D91" w14:paraId="7B4DAEB7" w14:textId="77777777">
            <w:r>
              <w:rPr>
                <w:b/>
                <w:sz w:val="28"/>
                <w:szCs w:val="28"/>
              </w:rPr>
              <w:t xml:space="preserve">Autumn 2 </w:t>
            </w:r>
          </w:p>
        </w:tc>
        <w:tc>
          <w:tcPr>
            <w:tcW w:w="11728" w:type="dxa"/>
            <w:gridSpan w:val="2"/>
            <w:tcMar/>
          </w:tcPr>
          <w:p w:rsidR="006A6E0F" w:rsidP="003923DC" w:rsidRDefault="003923DC" w14:paraId="6E349C76" w14:textId="77777777">
            <w:r>
              <w:rPr>
                <w:b/>
                <w:sz w:val="28"/>
                <w:szCs w:val="28"/>
              </w:rPr>
              <w:t>Y5</w:t>
            </w:r>
            <w:r w:rsidR="009D4293">
              <w:rPr>
                <w:b/>
                <w:sz w:val="28"/>
                <w:szCs w:val="28"/>
              </w:rPr>
              <w:t xml:space="preserve"> Multiplication and Division </w:t>
            </w:r>
          </w:p>
        </w:tc>
      </w:tr>
      <w:tr w:rsidR="0002185E" w:rsidTr="7C778A74" w14:paraId="41EAA670" w14:textId="77777777">
        <w:trPr>
          <w:trHeight w:val="280"/>
        </w:trPr>
        <w:tc>
          <w:tcPr>
            <w:tcW w:w="3660" w:type="dxa"/>
            <w:tcMar/>
          </w:tcPr>
          <w:p w:rsidR="0002185E" w:rsidP="003A3C04" w:rsidRDefault="0002185E" w14:paraId="1D3F39EA" w14:textId="4D5CB751">
            <w:pPr>
              <w:rPr>
                <w:b/>
                <w:sz w:val="28"/>
                <w:szCs w:val="28"/>
              </w:rPr>
            </w:pPr>
            <w:r>
              <w:rPr>
                <w:b/>
                <w:sz w:val="28"/>
                <w:szCs w:val="28"/>
              </w:rPr>
              <w:t xml:space="preserve">Notes </w:t>
            </w:r>
          </w:p>
        </w:tc>
        <w:tc>
          <w:tcPr>
            <w:tcW w:w="11728" w:type="dxa"/>
            <w:gridSpan w:val="2"/>
            <w:tcMar/>
          </w:tcPr>
          <w:p w:rsidRPr="0002185E" w:rsidR="0002185E" w:rsidP="0002185E" w:rsidRDefault="0002185E" w14:paraId="1D9D985B" w14:textId="7007717A">
            <w:r w:rsidRPr="0002185E">
              <w:rPr>
                <w:b/>
              </w:rPr>
              <w:t>Check children are fluent with all times tables to 12 x 12 and Y4 strategies</w:t>
            </w:r>
            <w:r>
              <w:rPr>
                <w:b/>
              </w:rPr>
              <w:t xml:space="preserve"> Use recall facts document at the beginning of the year so any gaps can be filled before this unit</w:t>
            </w:r>
            <w:r w:rsidR="00845599">
              <w:rPr>
                <w:b/>
              </w:rPr>
              <w:t>. See Y4 Spring 1 for more info on written strategies that they should be confident with.</w:t>
            </w:r>
            <w:r w:rsidR="005E6B08">
              <w:rPr>
                <w:b/>
              </w:rPr>
              <w:t xml:space="preserve">  NCETM 2 .21 for factors, primes and multiples</w:t>
            </w:r>
          </w:p>
        </w:tc>
      </w:tr>
      <w:tr w:rsidR="00845599" w:rsidTr="7C778A74" w14:paraId="05EC1DE1" w14:textId="77777777">
        <w:trPr>
          <w:trHeight w:val="280"/>
        </w:trPr>
        <w:tc>
          <w:tcPr>
            <w:tcW w:w="3660" w:type="dxa"/>
            <w:tcMar/>
          </w:tcPr>
          <w:p w:rsidR="00845599" w:rsidP="0002185E" w:rsidRDefault="00845599" w14:paraId="4400266D" w14:textId="7EC1DE8C">
            <w:r w:rsidRPr="008108B1">
              <w:rPr>
                <w:b/>
              </w:rPr>
              <w:t>By the end of the teaching sequence children should…</w:t>
            </w:r>
          </w:p>
        </w:tc>
        <w:tc>
          <w:tcPr>
            <w:tcW w:w="11728" w:type="dxa"/>
            <w:gridSpan w:val="2"/>
            <w:tcMar/>
          </w:tcPr>
          <w:p w:rsidR="00845599" w:rsidP="0002185E" w:rsidRDefault="00845599" w14:paraId="2515E491" w14:textId="77777777">
            <w:r w:rsidRPr="003A3C04">
              <w:rPr>
                <w:b/>
              </w:rPr>
              <w:t>Examples  and models and images to use</w:t>
            </w:r>
          </w:p>
          <w:p w:rsidR="00845599" w:rsidP="0002185E" w:rsidRDefault="00845599" w14:paraId="2444FEB5" w14:textId="4900219A"/>
        </w:tc>
      </w:tr>
      <w:tr w:rsidR="00D62FA2" w:rsidTr="7C778A74" w14:paraId="68CEF35C" w14:textId="77777777">
        <w:trPr>
          <w:trHeight w:val="280"/>
        </w:trPr>
        <w:tc>
          <w:tcPr>
            <w:tcW w:w="3660" w:type="dxa"/>
            <w:tcMar/>
          </w:tcPr>
          <w:p w:rsidR="00D62FA2" w:rsidP="0002185E" w:rsidRDefault="00D62FA2" w14:paraId="2A32E52D" w14:textId="7AF50B0C">
            <w:r>
              <w:lastRenderedPageBreak/>
              <w:t xml:space="preserve">Be able to multiply </w:t>
            </w:r>
            <w:r w:rsidR="00C05F31">
              <w:t xml:space="preserve">mentally or with jottings </w:t>
            </w:r>
            <w:r>
              <w:t>by partitioning in a variety of ways</w:t>
            </w:r>
            <w:r w:rsidR="00C05F31">
              <w:t xml:space="preserve"> (revision of Y4)</w:t>
            </w:r>
          </w:p>
        </w:tc>
        <w:tc>
          <w:tcPr>
            <w:tcW w:w="11728" w:type="dxa"/>
            <w:gridSpan w:val="2"/>
            <w:tcMar/>
          </w:tcPr>
          <w:p w:rsidR="00D62FA2" w:rsidP="0002185E" w:rsidRDefault="00596A1F" w14:paraId="7D8EC2AA" w14:textId="7EC3E468">
            <w:pPr>
              <w:rPr>
                <w:b/>
                <w:noProof/>
                <w:lang w:eastAsia="en-GB"/>
              </w:rPr>
            </w:pPr>
            <w:r>
              <w:rPr>
                <w:b/>
                <w:noProof/>
                <w:lang w:eastAsia="en-GB"/>
              </w:rPr>
              <mc:AlternateContent>
                <mc:Choice Requires="wps">
                  <w:drawing>
                    <wp:anchor distT="0" distB="0" distL="114300" distR="114300" simplePos="0" relativeHeight="251671040" behindDoc="0" locked="0" layoutInCell="1" allowOverlap="1" wp14:anchorId="3C1E548E" wp14:editId="78F4FE60">
                      <wp:simplePos x="0" y="0"/>
                      <wp:positionH relativeFrom="column">
                        <wp:posOffset>2586990</wp:posOffset>
                      </wp:positionH>
                      <wp:positionV relativeFrom="paragraph">
                        <wp:posOffset>186055</wp:posOffset>
                      </wp:positionV>
                      <wp:extent cx="1857375" cy="76200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1857375" cy="762000"/>
                              </a:xfrm>
                              <a:prstGeom prst="rect">
                                <a:avLst/>
                              </a:prstGeom>
                              <a:solidFill>
                                <a:schemeClr val="lt1"/>
                              </a:solidFill>
                              <a:ln w="6350">
                                <a:noFill/>
                              </a:ln>
                            </wps:spPr>
                            <wps:txbx>
                              <w:txbxContent>
                                <w:p w:rsidR="00596A1F" w:rsidRDefault="00596A1F" w14:paraId="2F4AFD6C" w14:textId="03F4C064">
                                  <w:r>
                                    <w:t>See Jo Boaler’s work on this.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style="position:absolute;margin-left:203.7pt;margin-top:14.65pt;width:146.25pt;height:60pt;z-index:251671040;visibility:visible;mso-wrap-style:square;mso-wrap-distance-left:9pt;mso-wrap-distance-top:0;mso-wrap-distance-right:9pt;mso-wrap-distance-bottom:0;mso-position-horizontal:absolute;mso-position-horizontal-relative:text;mso-position-vertical:absolute;mso-position-vertical-relative:text;v-text-anchor:top" o:spid="_x0000_s1035"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" w14:anchorId="3C1E548E">
                      <v:textbox>
                        <w:txbxContent>
                          <w:p w:rsidR="00596A1F" w:rsidRDefault="00596A1F" w14:paraId="2F4AFD6C" w14:textId="03F4C064">
                            <w:r>
                              <w:t>See Jo Boaler’s work on this.</w:t>
                            </w:r>
                          </w:p>
                        </w:txbxContent>
                      </v:textbox>
                    </v:shape>
                  </w:pict>
                </mc:Fallback>
              </mc:AlternateContent>
            </w:r>
            <w:r w:rsidR="00D62FA2">
              <w:rPr>
                <w:b/>
                <w:noProof/>
                <w:lang w:eastAsia="en-GB"/>
              </w:rPr>
              <w:drawing>
                <wp:inline distT="0" distB="0" distL="0" distR="0" wp14:anchorId="5C566910" wp14:editId="38B21E50">
                  <wp:extent cx="2257425" cy="1687227"/>
                  <wp:effectExtent l="0" t="0" r="0" b="825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2F819A1.tmp"/>
                          <pic:cNvPicPr/>
                        </pic:nvPicPr>
                        <pic:blipFill>
                          <a:blip r:embed="rId30">
                            <a:extLst>
                              <a:ext uri="{28A0092B-C50C-407E-A947-70E740481C1C}">
                                <a14:useLocalDpi xmlns:a14="http://schemas.microsoft.com/office/drawing/2010/main" val="0"/>
                              </a:ext>
                            </a:extLst>
                          </a:blip>
                          <a:stretch>
                            <a:fillRect/>
                          </a:stretch>
                        </pic:blipFill>
                        <pic:spPr>
                          <a:xfrm>
                            <a:off x="0" y="0"/>
                            <a:ext cx="2271879" cy="1698030"/>
                          </a:xfrm>
                          <a:prstGeom prst="rect">
                            <a:avLst/>
                          </a:prstGeom>
                        </pic:spPr>
                      </pic:pic>
                    </a:graphicData>
                  </a:graphic>
                </wp:inline>
              </w:drawing>
            </w:r>
          </w:p>
        </w:tc>
      </w:tr>
      <w:tr w:rsidR="00845599" w:rsidTr="7C778A74" w14:paraId="1C5644C3" w14:textId="77777777">
        <w:trPr>
          <w:trHeight w:val="280"/>
        </w:trPr>
        <w:tc>
          <w:tcPr>
            <w:tcW w:w="3660" w:type="dxa"/>
            <w:tcMar/>
          </w:tcPr>
          <w:p w:rsidRPr="00D13471" w:rsidR="00845599" w:rsidP="0002185E" w:rsidRDefault="00845599" w14:paraId="0310939A" w14:textId="34B1DA7F">
            <w:r>
              <w:t xml:space="preserve">Can divide </w:t>
            </w:r>
            <w:r w:rsidR="00C05F31">
              <w:t xml:space="preserve">mentally or with jottings </w:t>
            </w:r>
            <w:r>
              <w:t>by partitioning a number</w:t>
            </w:r>
            <w:r w:rsidR="00DC5A09">
              <w:t xml:space="preserve"> (revision of Y4)</w:t>
            </w:r>
          </w:p>
        </w:tc>
        <w:tc>
          <w:tcPr>
            <w:tcW w:w="11728" w:type="dxa"/>
            <w:gridSpan w:val="2"/>
            <w:tcMar/>
          </w:tcPr>
          <w:p w:rsidR="00845599" w:rsidP="0002185E" w:rsidRDefault="00D62FA2" w14:paraId="15EC1109" w14:textId="7D68FB5F">
            <w:pPr>
              <w:rPr>
                <w:b/>
              </w:rPr>
            </w:pPr>
            <w:r w:rsidR="00D62FA2">
              <w:drawing>
                <wp:inline wp14:editId="04E25736" wp14:anchorId="2C3D97DC">
                  <wp:extent cx="800100" cy="836195"/>
                  <wp:effectExtent l="0" t="0" r="0" b="2540"/>
                  <wp:docPr id="476318919" name="Picture 54" title=""/>
                  <wp:cNvGraphicFramePr>
                    <a:graphicFrameLocks noChangeAspect="1"/>
                  </wp:cNvGraphicFramePr>
                  <a:graphic>
                    <a:graphicData uri="http://schemas.openxmlformats.org/drawingml/2006/picture">
                      <pic:pic>
                        <pic:nvPicPr>
                          <pic:cNvPr id="0" name="Picture 54"/>
                          <pic:cNvPicPr/>
                        </pic:nvPicPr>
                        <pic:blipFill>
                          <a:blip r:embed="R72c8356b4492425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800100" cy="836195"/>
                          </a:xfrm>
                          <a:prstGeom prst="rect">
                            <a:avLst/>
                          </a:prstGeom>
                        </pic:spPr>
                      </pic:pic>
                    </a:graphicData>
                  </a:graphic>
                </wp:inline>
              </w:drawing>
            </w:r>
            <w:r w:rsidRPr="7C778A74" w:rsidR="00C05F31">
              <w:rPr>
                <w:b w:val="1"/>
                <w:bCs w:val="1"/>
              </w:rPr>
              <w:t xml:space="preserve">          </w:t>
            </w:r>
            <w:r w:rsidR="00C05F31">
              <w:drawing>
                <wp:inline wp14:editId="1FAC15F1" wp14:anchorId="3F8057DC">
                  <wp:extent cx="1066800" cy="853440"/>
                  <wp:effectExtent l="0" t="0" r="0" b="3810"/>
                  <wp:docPr id="1254620552" name="Picture 55" title=""/>
                  <wp:cNvGraphicFramePr>
                    <a:graphicFrameLocks noChangeAspect="1"/>
                  </wp:cNvGraphicFramePr>
                  <a:graphic>
                    <a:graphicData uri="http://schemas.openxmlformats.org/drawingml/2006/picture">
                      <pic:pic>
                        <pic:nvPicPr>
                          <pic:cNvPr id="0" name="Picture 55"/>
                          <pic:cNvPicPr/>
                        </pic:nvPicPr>
                        <pic:blipFill>
                          <a:blip r:embed="R1a54f4be9922491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66800" cy="853440"/>
                          </a:xfrm>
                          <a:prstGeom prst="rect">
                            <a:avLst/>
                          </a:prstGeom>
                        </pic:spPr>
                      </pic:pic>
                    </a:graphicData>
                  </a:graphic>
                </wp:inline>
              </w:drawing>
            </w:r>
          </w:p>
        </w:tc>
      </w:tr>
      <w:tr w:rsidR="00845599" w:rsidTr="7C778A74" w14:paraId="41B0F7E0" w14:textId="77777777">
        <w:trPr>
          <w:trHeight w:val="280"/>
        </w:trPr>
        <w:tc>
          <w:tcPr>
            <w:tcW w:w="3660" w:type="dxa"/>
            <w:tcMar/>
          </w:tcPr>
          <w:p w:rsidRPr="00D13471" w:rsidR="00845599" w:rsidP="0002185E" w:rsidRDefault="00845599" w14:paraId="3498B30C" w14:textId="2E828ADF">
            <w:r w:rsidRPr="00D13471">
              <w:t xml:space="preserve">Can multiply and divide using known facts such as place value, times tables </w:t>
            </w:r>
            <w:r w:rsidR="00FD69FE">
              <w:t>, doubling and halving the factors</w:t>
            </w:r>
          </w:p>
        </w:tc>
        <w:tc>
          <w:tcPr>
            <w:tcW w:w="11728" w:type="dxa"/>
            <w:gridSpan w:val="2"/>
            <w:tcMar/>
          </w:tcPr>
          <w:p w:rsidRPr="003A3C04" w:rsidR="00845599" w:rsidP="0002185E" w:rsidRDefault="00845599" w14:paraId="3238A223" w14:textId="3347D674">
            <w:pPr>
              <w:rPr>
                <w:b/>
              </w:rPr>
            </w:pPr>
          </w:p>
        </w:tc>
      </w:tr>
      <w:tr w:rsidR="00845599" w:rsidTr="7C778A74" w14:paraId="32BD31D4" w14:textId="77777777">
        <w:trPr>
          <w:trHeight w:val="280"/>
        </w:trPr>
        <w:tc>
          <w:tcPr>
            <w:tcW w:w="3660" w:type="dxa"/>
            <w:tcMar/>
          </w:tcPr>
          <w:p w:rsidRPr="00D13471" w:rsidR="00845599" w:rsidP="0002185E" w:rsidRDefault="00845599" w14:paraId="3D221A13" w14:textId="77777777">
            <w:r w:rsidRPr="00D13471">
              <w:t xml:space="preserve">Understand multiples and common multiples </w:t>
            </w:r>
          </w:p>
        </w:tc>
        <w:tc>
          <w:tcPr>
            <w:tcW w:w="11728" w:type="dxa"/>
            <w:gridSpan w:val="2"/>
            <w:tcMar/>
          </w:tcPr>
          <w:p w:rsidR="00845599" w:rsidP="0002185E" w:rsidRDefault="00845599" w14:paraId="595526C5" w14:textId="77777777">
            <w:pPr>
              <w:rPr>
                <w:b/>
              </w:rPr>
            </w:pPr>
          </w:p>
        </w:tc>
      </w:tr>
      <w:tr w:rsidR="00845599" w:rsidTr="7C778A74" w14:paraId="521CDB60" w14:textId="77777777">
        <w:trPr>
          <w:trHeight w:val="280"/>
        </w:trPr>
        <w:tc>
          <w:tcPr>
            <w:tcW w:w="3660" w:type="dxa"/>
            <w:tcMar/>
          </w:tcPr>
          <w:p w:rsidRPr="00D13471" w:rsidR="00845599" w:rsidP="0002185E" w:rsidRDefault="00845599" w14:paraId="1F2D58D3" w14:textId="75D6E48B">
            <w:r w:rsidRPr="00D13471">
              <w:t>Understand and find factors of a number</w:t>
            </w:r>
            <w:r w:rsidR="00765340">
              <w:t xml:space="preserve"> – images from Y4 </w:t>
            </w:r>
          </w:p>
        </w:tc>
        <w:tc>
          <w:tcPr>
            <w:tcW w:w="11728" w:type="dxa"/>
            <w:gridSpan w:val="2"/>
            <w:tcMar/>
          </w:tcPr>
          <w:p w:rsidR="00845599" w:rsidP="0002185E" w:rsidRDefault="00A50DAC" w14:paraId="2EA6DA99" w14:textId="1BBE23F6">
            <w:pPr>
              <w:rPr>
                <w:b/>
              </w:rPr>
            </w:pPr>
            <w:r>
              <w:rPr>
                <w:b/>
                <w:noProof/>
                <w:lang w:eastAsia="en-GB"/>
              </w:rPr>
              <w:drawing>
                <wp:anchor distT="0" distB="0" distL="114300" distR="114300" simplePos="0" relativeHeight="251657728" behindDoc="0" locked="0" layoutInCell="1" allowOverlap="1" wp14:anchorId="3E04939B" wp14:editId="42FAC7EA">
                  <wp:simplePos x="0" y="0"/>
                  <wp:positionH relativeFrom="column">
                    <wp:posOffset>3463290</wp:posOffset>
                  </wp:positionH>
                  <wp:positionV relativeFrom="paragraph">
                    <wp:posOffset>13970</wp:posOffset>
                  </wp:positionV>
                  <wp:extent cx="1914525" cy="1039495"/>
                  <wp:effectExtent l="0" t="0" r="9525" b="8255"/>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2F86D76.tmp"/>
                          <pic:cNvPicPr/>
                        </pic:nvPicPr>
                        <pic:blipFill>
                          <a:blip r:embed="rId33">
                            <a:extLst>
                              <a:ext uri="{28A0092B-C50C-407E-A947-70E740481C1C}">
                                <a14:useLocalDpi xmlns:a14="http://schemas.microsoft.com/office/drawing/2010/main" val="0"/>
                              </a:ext>
                            </a:extLst>
                          </a:blip>
                          <a:stretch>
                            <a:fillRect/>
                          </a:stretch>
                        </pic:blipFill>
                        <pic:spPr>
                          <a:xfrm>
                            <a:off x="0" y="0"/>
                            <a:ext cx="1914525" cy="1039495"/>
                          </a:xfrm>
                          <a:prstGeom prst="rect">
                            <a:avLst/>
                          </a:prstGeom>
                        </pic:spPr>
                      </pic:pic>
                    </a:graphicData>
                  </a:graphic>
                  <wp14:sizeRelH relativeFrom="margin">
                    <wp14:pctWidth>0</wp14:pctWidth>
                  </wp14:sizeRelH>
                  <wp14:sizeRelV relativeFrom="margin">
                    <wp14:pctHeight>0</wp14:pctHeight>
                  </wp14:sizeRelV>
                </wp:anchor>
              </w:drawing>
            </w:r>
            <w:r w:rsidR="00845599">
              <w:rPr>
                <w:b/>
                <w:noProof/>
                <w:lang w:eastAsia="en-GB"/>
              </w:rPr>
              <mc:AlternateContent>
                <mc:Choice Requires="wps">
                  <w:drawing>
                    <wp:anchor distT="0" distB="0" distL="114300" distR="114300" simplePos="0" relativeHeight="251656704" behindDoc="0" locked="0" layoutInCell="1" allowOverlap="1" wp14:anchorId="0FCA12E9" wp14:editId="160B0AA8">
                      <wp:simplePos x="0" y="0"/>
                      <wp:positionH relativeFrom="column">
                        <wp:posOffset>1291590</wp:posOffset>
                      </wp:positionH>
                      <wp:positionV relativeFrom="paragraph">
                        <wp:posOffset>105410</wp:posOffset>
                      </wp:positionV>
                      <wp:extent cx="2000250" cy="885825"/>
                      <wp:effectExtent l="0" t="0" r="0" b="9525"/>
                      <wp:wrapNone/>
                      <wp:docPr id="23" name="Text Box 23"/>
                      <wp:cNvGraphicFramePr/>
                      <a:graphic xmlns:a="http://schemas.openxmlformats.org/drawingml/2006/main">
                        <a:graphicData uri="http://schemas.microsoft.com/office/word/2010/wordprocessingShape">
                          <wps:wsp>
                            <wps:cNvSpPr txBox="1"/>
                            <wps:spPr>
                              <a:xfrm>
                                <a:off x="0" y="0"/>
                                <a:ext cx="2000250" cy="885825"/>
                              </a:xfrm>
                              <a:prstGeom prst="rect">
                                <a:avLst/>
                              </a:prstGeom>
                              <a:solidFill>
                                <a:schemeClr val="lt1"/>
                              </a:solidFill>
                              <a:ln w="6350">
                                <a:noFill/>
                              </a:ln>
                            </wps:spPr>
                            <wps:txbx>
                              <w:txbxContent>
                                <w:p w:rsidR="00845599" w:rsidRDefault="00845599" w14:paraId="0EDE0948" w14:textId="7A50DA9C">
                                  <w:r>
                                    <w:t>Make arrays using counters to find factors of the same product.  Use x table square to make arrays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style="position:absolute;margin-left:101.7pt;margin-top:8.3pt;width:157.5pt;height:6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" w14:anchorId="0FCA12E9">
                      <v:textbox>
                        <w:txbxContent>
                          <w:p w:rsidR="00845599" w:rsidRDefault="00845599" w14:paraId="0EDE0948" w14:textId="7A50DA9C">
                            <w:r>
                              <w:t>Make arrays using counters to find factors of the same product.  Use x table square to make arrays</w:t>
                            </w:r>
                          </w:p>
                        </w:txbxContent>
                      </v:textbox>
                    </v:shape>
                  </w:pict>
                </mc:Fallback>
              </mc:AlternateContent>
            </w:r>
            <w:r w:rsidR="00845599">
              <w:rPr>
                <w:b/>
                <w:noProof/>
                <w:lang w:eastAsia="en-GB"/>
              </w:rPr>
              <w:drawing>
                <wp:inline distT="0" distB="0" distL="0" distR="0" wp14:anchorId="0AB9ADA3" wp14:editId="40A4831B">
                  <wp:extent cx="1038225" cy="1023845"/>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F860D.tmp"/>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048534" cy="1034011"/>
                          </a:xfrm>
                          <a:prstGeom prst="rect">
                            <a:avLst/>
                          </a:prstGeom>
                        </pic:spPr>
                      </pic:pic>
                    </a:graphicData>
                  </a:graphic>
                </wp:inline>
              </w:drawing>
            </w:r>
            <w:r w:rsidRPr="7C778A74" w:rsidR="00845599">
              <w:rPr>
                <w:b w:val="1"/>
                <w:bCs w:val="1"/>
              </w:rPr>
              <w:t xml:space="preserve">    </w:t>
            </w:r>
            <w:r w:rsidR="00383D78">
              <w:rPr>
                <w:b/>
                <w:noProof/>
                <w:lang w:eastAsia="en-GB"/>
              </w:rPr>
              <w:drawing>
                <wp:inline distT="0" distB="0" distL="0" distR="0" wp14:anchorId="68765973" wp14:editId="1F527CC0">
                  <wp:extent cx="2943225" cy="907890"/>
                  <wp:effectExtent l="0" t="0" r="0" b="698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8CD20C.tmp"/>
                          <pic:cNvPicPr/>
                        </pic:nvPicPr>
                        <pic:blipFill>
                          <a:blip r:embed="rId35">
                            <a:extLst>
                              <a:ext uri="{28A0092B-C50C-407E-A947-70E740481C1C}">
                                <a14:useLocalDpi xmlns:a14="http://schemas.microsoft.com/office/drawing/2010/main" val="0"/>
                              </a:ext>
                            </a:extLst>
                          </a:blip>
                          <a:stretch>
                            <a:fillRect/>
                          </a:stretch>
                        </pic:blipFill>
                        <pic:spPr>
                          <a:xfrm>
                            <a:off x="0" y="0"/>
                            <a:ext cx="2972177" cy="916821"/>
                          </a:xfrm>
                          <a:prstGeom prst="rect">
                            <a:avLst/>
                          </a:prstGeom>
                        </pic:spPr>
                      </pic:pic>
                    </a:graphicData>
                  </a:graphic>
                </wp:inline>
              </w:drawing>
            </w:r>
            <w:r w:rsidRPr="7C778A74" w:rsidR="00845599">
              <w:rPr>
                <w:b w:val="1"/>
                <w:bCs w:val="1"/>
              </w:rPr>
              <w:t xml:space="preserve"> </w:t>
            </w:r>
          </w:p>
        </w:tc>
      </w:tr>
      <w:tr w:rsidR="00845599" w:rsidTr="7C778A74" w14:paraId="73E508E6" w14:textId="77777777">
        <w:trPr>
          <w:trHeight w:val="280"/>
        </w:trPr>
        <w:tc>
          <w:tcPr>
            <w:tcW w:w="3660" w:type="dxa"/>
            <w:tcMar/>
          </w:tcPr>
          <w:p w:rsidRPr="00D13471" w:rsidR="00845599" w:rsidP="0002185E" w:rsidRDefault="00845599" w14:paraId="3818C9C4" w14:textId="77777777">
            <w:r w:rsidRPr="00D13471">
              <w:t xml:space="preserve">Understand and find common factors </w:t>
            </w:r>
          </w:p>
        </w:tc>
        <w:tc>
          <w:tcPr>
            <w:tcW w:w="11728" w:type="dxa"/>
            <w:gridSpan w:val="2"/>
            <w:tcMar/>
          </w:tcPr>
          <w:p w:rsidR="00845599" w:rsidP="007D17C0" w:rsidRDefault="00DC5A09" w14:paraId="0D14D967" w14:textId="56BFF10E">
            <w:pPr>
              <w:rPr>
                <w:b/>
              </w:rPr>
            </w:pPr>
            <w:r>
              <w:rPr>
                <w:b/>
                <w:noProof/>
                <w:lang w:eastAsia="en-GB"/>
              </w:rPr>
              <mc:AlternateContent>
                <mc:Choice Requires="wps">
                  <w:drawing>
                    <wp:anchor distT="0" distB="0" distL="114300" distR="114300" simplePos="0" relativeHeight="251670016" behindDoc="0" locked="0" layoutInCell="1" allowOverlap="1" wp14:anchorId="1C8F8BD7" wp14:editId="026745D1">
                      <wp:simplePos x="0" y="0"/>
                      <wp:positionH relativeFrom="column">
                        <wp:posOffset>2320290</wp:posOffset>
                      </wp:positionH>
                      <wp:positionV relativeFrom="paragraph">
                        <wp:posOffset>98425</wp:posOffset>
                      </wp:positionV>
                      <wp:extent cx="1752600" cy="68580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752600" cy="685800"/>
                              </a:xfrm>
                              <a:prstGeom prst="rect">
                                <a:avLst/>
                              </a:prstGeom>
                              <a:solidFill>
                                <a:schemeClr val="lt1"/>
                              </a:solidFill>
                              <a:ln w="6350">
                                <a:noFill/>
                              </a:ln>
                            </wps:spPr>
                            <wps:txbx>
                              <w:txbxContent>
                                <w:p w:rsidR="00DC5A09" w:rsidRDefault="00DC5A09" w14:paraId="19A8B379" w14:textId="0736D280">
                                  <w:r>
                                    <w:t xml:space="preserve">Teach children to be systematic by starting at 1 x then 2 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2" style="position:absolute;margin-left:182.7pt;margin-top:7.75pt;width:138pt;height:54pt;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37"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" w14:anchorId="1C8F8BD7">
                      <v:textbox>
                        <w:txbxContent>
                          <w:p w:rsidR="00DC5A09" w:rsidRDefault="00DC5A09" w14:paraId="19A8B379" w14:textId="0736D280">
                            <w:r>
                              <w:t xml:space="preserve">Teach children to be systematic by starting at 1 x then 2 x </w:t>
                            </w:r>
                          </w:p>
                        </w:txbxContent>
                      </v:textbox>
                    </v:shape>
                  </w:pict>
                </mc:Fallback>
              </mc:AlternateContent>
            </w:r>
            <w:r w:rsidR="00A50DAC">
              <w:rPr>
                <w:b/>
                <w:noProof/>
                <w:lang w:eastAsia="en-GB"/>
              </w:rPr>
              <w:drawing>
                <wp:inline distT="0" distB="0" distL="0" distR="0" wp14:anchorId="43357F84" wp14:editId="024685DE">
                  <wp:extent cx="1828800" cy="1027460"/>
                  <wp:effectExtent l="0" t="0" r="0" b="127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2F84662.tmp"/>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850071" cy="1039410"/>
                          </a:xfrm>
                          <a:prstGeom prst="rect">
                            <a:avLst/>
                          </a:prstGeom>
                        </pic:spPr>
                      </pic:pic>
                    </a:graphicData>
                  </a:graphic>
                </wp:inline>
              </w:drawing>
            </w:r>
          </w:p>
        </w:tc>
      </w:tr>
      <w:tr w:rsidR="00A50DAC" w:rsidTr="7C778A74" w14:paraId="1405364F" w14:textId="77777777">
        <w:trPr>
          <w:trHeight w:val="280"/>
        </w:trPr>
        <w:tc>
          <w:tcPr>
            <w:tcW w:w="3660" w:type="dxa"/>
            <w:tcMar/>
          </w:tcPr>
          <w:p w:rsidRPr="00D13471" w:rsidR="00A50DAC" w:rsidP="0002185E" w:rsidRDefault="00A50DAC" w14:paraId="34936082" w14:textId="77777777">
            <w:r w:rsidRPr="00D13471">
              <w:lastRenderedPageBreak/>
              <w:t>Understand what a prime number is and re call prime numbers to 20</w:t>
            </w:r>
          </w:p>
        </w:tc>
        <w:tc>
          <w:tcPr>
            <w:tcW w:w="11728" w:type="dxa"/>
            <w:gridSpan w:val="2"/>
            <w:tcMar/>
          </w:tcPr>
          <w:p w:rsidR="00A50DAC" w:rsidP="0002185E" w:rsidRDefault="00A50DAC" w14:paraId="75BDF8F8" w14:textId="36A78FA6">
            <w:pPr>
              <w:rPr>
                <w:b/>
              </w:rPr>
            </w:pPr>
            <w:r>
              <w:rPr>
                <w:b/>
                <w:noProof/>
                <w:lang w:eastAsia="en-GB"/>
              </w:rPr>
              <mc:AlternateContent>
                <mc:Choice Requires="wps">
                  <w:drawing>
                    <wp:anchor distT="0" distB="0" distL="114300" distR="114300" simplePos="0" relativeHeight="251660800" behindDoc="0" locked="0" layoutInCell="1" allowOverlap="1" wp14:anchorId="553EAAAC" wp14:editId="668A4E11">
                      <wp:simplePos x="0" y="0"/>
                      <wp:positionH relativeFrom="column">
                        <wp:posOffset>2101215</wp:posOffset>
                      </wp:positionH>
                      <wp:positionV relativeFrom="paragraph">
                        <wp:posOffset>111125</wp:posOffset>
                      </wp:positionV>
                      <wp:extent cx="1762125" cy="523875"/>
                      <wp:effectExtent l="0" t="0" r="9525" b="9525"/>
                      <wp:wrapNone/>
                      <wp:docPr id="39" name="Text Box 39"/>
                      <wp:cNvGraphicFramePr/>
                      <a:graphic xmlns:a="http://schemas.openxmlformats.org/drawingml/2006/main">
                        <a:graphicData uri="http://schemas.microsoft.com/office/word/2010/wordprocessingShape">
                          <wps:wsp>
                            <wps:cNvSpPr txBox="1"/>
                            <wps:spPr>
                              <a:xfrm>
                                <a:off x="0" y="0"/>
                                <a:ext cx="1762125" cy="523875"/>
                              </a:xfrm>
                              <a:prstGeom prst="rect">
                                <a:avLst/>
                              </a:prstGeom>
                              <a:solidFill>
                                <a:schemeClr val="lt1"/>
                              </a:solidFill>
                              <a:ln w="6350">
                                <a:noFill/>
                              </a:ln>
                            </wps:spPr>
                            <wps:txbx>
                              <w:txbxContent>
                                <w:p w:rsidR="00A50DAC" w:rsidRDefault="00A50DAC" w14:paraId="7C542EA1" w14:textId="7AA2B295">
                                  <w:r>
                                    <w:t>Can’t make an array with a prime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9" style="position:absolute;margin-left:165.45pt;margin-top:8.75pt;width:138.75pt;height:41.25pt;z-index:251660800;visibility:visible;mso-wrap-style:square;mso-wrap-distance-left:9pt;mso-wrap-distance-top:0;mso-wrap-distance-right:9pt;mso-wrap-distance-bottom:0;mso-position-horizontal:absolute;mso-position-horizontal-relative:text;mso-position-vertical:absolute;mso-position-vertical-relative:text;v-text-anchor:top" o:spid="_x0000_s1038"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" w14:anchorId="553EAAAC">
                      <v:textbox>
                        <w:txbxContent>
                          <w:p w:rsidR="00A50DAC" w:rsidRDefault="00A50DAC" w14:paraId="7C542EA1" w14:textId="7AA2B295">
                            <w:r>
                              <w:t>Can’t make an array with a prime number!</w:t>
                            </w:r>
                          </w:p>
                        </w:txbxContent>
                      </v:textbox>
                    </v:shape>
                  </w:pict>
                </mc:Fallback>
              </mc:AlternateContent>
            </w:r>
            <w:r>
              <w:rPr>
                <w:b/>
                <w:noProof/>
                <w:lang w:eastAsia="en-GB"/>
              </w:rPr>
              <w:drawing>
                <wp:inline distT="0" distB="0" distL="0" distR="0" wp14:anchorId="042FC50D" wp14:editId="62E1D9C3">
                  <wp:extent cx="1590675" cy="893450"/>
                  <wp:effectExtent l="0" t="0" r="0" b="190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2F8D396.tmp"/>
                          <pic:cNvPicPr/>
                        </pic:nvPicPr>
                        <pic:blipFill>
                          <a:blip r:embed="rId37">
                            <a:extLst>
                              <a:ext uri="{28A0092B-C50C-407E-A947-70E740481C1C}">
                                <a14:useLocalDpi xmlns:a14="http://schemas.microsoft.com/office/drawing/2010/main" val="0"/>
                              </a:ext>
                            </a:extLst>
                          </a:blip>
                          <a:stretch>
                            <a:fillRect/>
                          </a:stretch>
                        </pic:blipFill>
                        <pic:spPr>
                          <a:xfrm>
                            <a:off x="0" y="0"/>
                            <a:ext cx="1605835" cy="901965"/>
                          </a:xfrm>
                          <a:prstGeom prst="rect">
                            <a:avLst/>
                          </a:prstGeom>
                        </pic:spPr>
                      </pic:pic>
                    </a:graphicData>
                  </a:graphic>
                </wp:inline>
              </w:drawing>
            </w:r>
            <w:r w:rsidRPr="7C778A74" w:rsidR="00A50DAC">
              <w:rPr>
                <w:b w:val="1"/>
                <w:bCs w:val="1"/>
              </w:rPr>
              <w:t xml:space="preserve">  </w:t>
            </w:r>
          </w:p>
        </w:tc>
      </w:tr>
      <w:tr w:rsidR="00A50DAC" w:rsidTr="7C778A74" w14:paraId="0491B7FD" w14:textId="77777777">
        <w:trPr>
          <w:trHeight w:val="280"/>
        </w:trPr>
        <w:tc>
          <w:tcPr>
            <w:tcW w:w="3660" w:type="dxa"/>
            <w:tcMar/>
          </w:tcPr>
          <w:p w:rsidRPr="00D13471" w:rsidR="00A50DAC" w:rsidP="0002185E" w:rsidRDefault="00A50DAC" w14:paraId="2701440D" w14:textId="77777777">
            <w:r w:rsidRPr="00D13471">
              <w:t xml:space="preserve">Understand what a composite number is </w:t>
            </w:r>
          </w:p>
        </w:tc>
        <w:tc>
          <w:tcPr>
            <w:tcW w:w="11728" w:type="dxa"/>
            <w:gridSpan w:val="2"/>
            <w:tcMar/>
          </w:tcPr>
          <w:p w:rsidR="00A50DAC" w:rsidP="0002185E" w:rsidRDefault="00A50DAC" w14:paraId="694B3088" w14:textId="49E57BE5">
            <w:pPr>
              <w:rPr>
                <w:b/>
              </w:rPr>
            </w:pPr>
            <w:r>
              <w:rPr>
                <w:b/>
                <w:noProof/>
                <w:lang w:eastAsia="en-GB"/>
              </w:rPr>
              <mc:AlternateContent>
                <mc:Choice Requires="wps">
                  <w:drawing>
                    <wp:anchor distT="0" distB="0" distL="114300" distR="114300" simplePos="0" relativeHeight="251650560" behindDoc="0" locked="0" layoutInCell="1" allowOverlap="1" wp14:anchorId="519954C0" wp14:editId="0D6BFACA">
                      <wp:simplePos x="0" y="0"/>
                      <wp:positionH relativeFrom="column">
                        <wp:posOffset>1909445</wp:posOffset>
                      </wp:positionH>
                      <wp:positionV relativeFrom="paragraph">
                        <wp:posOffset>86995</wp:posOffset>
                      </wp:positionV>
                      <wp:extent cx="1762125" cy="523875"/>
                      <wp:effectExtent l="0" t="0" r="9525" b="9525"/>
                      <wp:wrapNone/>
                      <wp:docPr id="42" name="Text Box 42"/>
                      <wp:cNvGraphicFramePr/>
                      <a:graphic xmlns:a="http://schemas.openxmlformats.org/drawingml/2006/main">
                        <a:graphicData uri="http://schemas.microsoft.com/office/word/2010/wordprocessingShape">
                          <wps:wsp>
                            <wps:cNvSpPr txBox="1"/>
                            <wps:spPr>
                              <a:xfrm>
                                <a:off x="0" y="0"/>
                                <a:ext cx="1762125" cy="523875"/>
                              </a:xfrm>
                              <a:prstGeom prst="rect">
                                <a:avLst/>
                              </a:prstGeom>
                              <a:solidFill>
                                <a:schemeClr val="lt1"/>
                              </a:solidFill>
                              <a:ln w="6350">
                                <a:noFill/>
                              </a:ln>
                            </wps:spPr>
                            <wps:txbx>
                              <w:txbxContent>
                                <w:p w:rsidR="00A50DAC" w:rsidP="00A50DAC" w:rsidRDefault="00A50DAC" w14:paraId="1779B203" w14:textId="77B8227B">
                                  <w:r>
                                    <w:t>You can make an array with a composite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2" style="position:absolute;margin-left:150.35pt;margin-top:6.85pt;width:138.75pt;height:41.25pt;z-index:251650560;visibility:visible;mso-wrap-style:square;mso-wrap-distance-left:9pt;mso-wrap-distance-top:0;mso-wrap-distance-right:9pt;mso-wrap-distance-bottom:0;mso-position-horizontal:absolute;mso-position-horizontal-relative:text;mso-position-vertical:absolute;mso-position-vertical-relative:text;v-text-anchor:top" o:spid="_x0000_s1039"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" w14:anchorId="519954C0">
                      <v:textbox>
                        <w:txbxContent>
                          <w:p w:rsidR="00A50DAC" w:rsidP="00A50DAC" w:rsidRDefault="00A50DAC" w14:paraId="1779B203" w14:textId="77B8227B">
                            <w:r>
                              <w:t>You can make an array with a composite number!</w:t>
                            </w:r>
                          </w:p>
                        </w:txbxContent>
                      </v:textbox>
                    </v:shape>
                  </w:pict>
                </mc:Fallback>
              </mc:AlternateContent>
            </w:r>
            <w:r>
              <w:rPr>
                <w:b/>
                <w:noProof/>
                <w:lang w:eastAsia="en-GB"/>
              </w:rPr>
              <w:drawing>
                <wp:inline distT="0" distB="0" distL="0" distR="0" wp14:anchorId="7B023471" wp14:editId="0280CEE9">
                  <wp:extent cx="1590675" cy="893450"/>
                  <wp:effectExtent l="0" t="0" r="0" b="190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2F8D396.tmp"/>
                          <pic:cNvPicPr/>
                        </pic:nvPicPr>
                        <pic:blipFill>
                          <a:blip r:embed="rId37">
                            <a:extLst>
                              <a:ext uri="{28A0092B-C50C-407E-A947-70E740481C1C}">
                                <a14:useLocalDpi xmlns:a14="http://schemas.microsoft.com/office/drawing/2010/main" val="0"/>
                              </a:ext>
                            </a:extLst>
                          </a:blip>
                          <a:stretch>
                            <a:fillRect/>
                          </a:stretch>
                        </pic:blipFill>
                        <pic:spPr>
                          <a:xfrm>
                            <a:off x="0" y="0"/>
                            <a:ext cx="1605835" cy="901965"/>
                          </a:xfrm>
                          <a:prstGeom prst="rect">
                            <a:avLst/>
                          </a:prstGeom>
                        </pic:spPr>
                      </pic:pic>
                    </a:graphicData>
                  </a:graphic>
                </wp:inline>
              </w:drawing>
            </w:r>
          </w:p>
        </w:tc>
      </w:tr>
      <w:tr w:rsidR="00B608FA" w:rsidTr="7C778A74" w14:paraId="09B4306D" w14:textId="77777777">
        <w:trPr>
          <w:trHeight w:val="280"/>
        </w:trPr>
        <w:tc>
          <w:tcPr>
            <w:tcW w:w="3660" w:type="dxa"/>
            <w:tcMar/>
          </w:tcPr>
          <w:p w:rsidRPr="00D13471" w:rsidR="00B608FA" w:rsidP="0002185E" w:rsidRDefault="00B608FA" w14:paraId="654C0B92" w14:textId="77777777">
            <w:r w:rsidRPr="00D13471">
              <w:t xml:space="preserve">Can multiply and divide using factor and multiple knowledge </w:t>
            </w:r>
          </w:p>
        </w:tc>
        <w:tc>
          <w:tcPr>
            <w:tcW w:w="11728" w:type="dxa"/>
            <w:gridSpan w:val="2"/>
            <w:tcMar/>
          </w:tcPr>
          <w:p w:rsidRPr="00D13471" w:rsidR="00B608FA" w:rsidP="0002185E" w:rsidRDefault="00B608FA" w14:paraId="13890EAB" w14:textId="1B1586B3">
            <w:r>
              <w:rPr>
                <w:noProof/>
                <w:lang w:eastAsia="en-GB"/>
              </w:rPr>
              <w:drawing>
                <wp:anchor distT="0" distB="0" distL="114300" distR="114300" simplePos="0" relativeHeight="251668992" behindDoc="0" locked="0" layoutInCell="1" allowOverlap="1" wp14:anchorId="363EAA11" wp14:editId="149A1425">
                  <wp:simplePos x="0" y="0"/>
                  <wp:positionH relativeFrom="column">
                    <wp:posOffset>4177665</wp:posOffset>
                  </wp:positionH>
                  <wp:positionV relativeFrom="paragraph">
                    <wp:posOffset>-66675</wp:posOffset>
                  </wp:positionV>
                  <wp:extent cx="1133475" cy="737235"/>
                  <wp:effectExtent l="0" t="0" r="9525" b="5715"/>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8EC6A70.tmp"/>
                          <pic:cNvPicPr/>
                        </pic:nvPicPr>
                        <pic:blipFill>
                          <a:blip r:embed="rId18">
                            <a:extLst>
                              <a:ext uri="{28A0092B-C50C-407E-A947-70E740481C1C}">
                                <a14:useLocalDpi xmlns:a14="http://schemas.microsoft.com/office/drawing/2010/main" val="0"/>
                              </a:ext>
                            </a:extLst>
                          </a:blip>
                          <a:stretch>
                            <a:fillRect/>
                          </a:stretch>
                        </pic:blipFill>
                        <pic:spPr>
                          <a:xfrm>
                            <a:off x="0" y="0"/>
                            <a:ext cx="1133475" cy="737235"/>
                          </a:xfrm>
                          <a:prstGeom prst="rect">
                            <a:avLst/>
                          </a:prstGeom>
                        </pic:spPr>
                      </pic:pic>
                    </a:graphicData>
                  </a:graphic>
                </wp:anchor>
              </w:drawing>
            </w:r>
            <w:r w:rsidRPr="00D13471" w:rsidR="00B608FA">
              <w:rPr/>
              <w:t xml:space="preserve">X 200 same as x 100 and x 2   x 500 same as x 1000 and dividing by 2 </w:t>
            </w:r>
          </w:p>
          <w:p w:rsidRPr="003A3C04" w:rsidR="00B608FA" w:rsidP="0002185E" w:rsidRDefault="00B608FA" w14:paraId="4D567ADC" w14:textId="60A7A944">
            <w:pPr>
              <w:rPr>
                <w:b/>
              </w:rPr>
            </w:pPr>
            <w:r w:rsidRPr="00D13471">
              <w:rPr>
                <w:rFonts w:cstheme="minorHAnsi"/>
              </w:rPr>
              <w:t>÷</w:t>
            </w:r>
            <w:r w:rsidRPr="00D13471">
              <w:t xml:space="preserve"> 200   the same as </w:t>
            </w:r>
            <w:r w:rsidRPr="00D13471">
              <w:rPr>
                <w:rFonts w:ascii="Calibri" w:hAnsi="Calibri" w:cs="Calibri"/>
              </w:rPr>
              <w:t>÷</w:t>
            </w:r>
            <w:r w:rsidRPr="00D13471">
              <w:t xml:space="preserve"> 100 then </w:t>
            </w:r>
            <w:r w:rsidRPr="00D13471">
              <w:rPr>
                <w:rFonts w:cstheme="minorHAnsi"/>
              </w:rPr>
              <w:t>÷</w:t>
            </w:r>
            <w:r w:rsidRPr="00D13471">
              <w:t xml:space="preserve"> 2</w:t>
            </w:r>
            <w:r>
              <w:rPr>
                <w:b/>
              </w:rPr>
              <w:t xml:space="preserve">  see above </w:t>
            </w:r>
          </w:p>
        </w:tc>
      </w:tr>
      <w:tr w:rsidR="00B608FA" w:rsidTr="7C778A74" w14:paraId="08D72343" w14:textId="77777777">
        <w:trPr>
          <w:trHeight w:val="280"/>
        </w:trPr>
        <w:tc>
          <w:tcPr>
            <w:tcW w:w="3660" w:type="dxa"/>
            <w:tcMar/>
          </w:tcPr>
          <w:p w:rsidRPr="00D13471" w:rsidR="00B608FA" w:rsidP="0002185E" w:rsidRDefault="00B608FA" w14:paraId="60B28BA7" w14:textId="77777777">
            <w:r w:rsidRPr="00D13471">
              <w:t xml:space="preserve">Create and complete extended multiplication and division facts </w:t>
            </w:r>
          </w:p>
        </w:tc>
        <w:tc>
          <w:tcPr>
            <w:tcW w:w="11728" w:type="dxa"/>
            <w:gridSpan w:val="2"/>
            <w:tcMar/>
          </w:tcPr>
          <w:p w:rsidRPr="003A3C04" w:rsidR="00B608FA" w:rsidP="0002185E" w:rsidRDefault="00B608FA" w14:paraId="0DBC38AE" w14:textId="56288972">
            <w:pPr>
              <w:rPr>
                <w:b/>
              </w:rPr>
            </w:pPr>
            <w:r>
              <w:rPr>
                <w:b/>
              </w:rPr>
              <w:t xml:space="preserve">Fact triangle   4 x 6 = 24   40 x 6 = 240   4 x 60 = 24  40 x 60 = 2400   24 </w:t>
            </w:r>
            <w:r>
              <w:rPr>
                <w:rFonts w:cstheme="minorHAnsi"/>
                <w:b/>
              </w:rPr>
              <w:t>÷</w:t>
            </w:r>
            <w:r>
              <w:rPr>
                <w:b/>
              </w:rPr>
              <w:t xml:space="preserve"> 6 = 4    240 </w:t>
            </w:r>
            <w:r>
              <w:rPr>
                <w:rFonts w:cstheme="minorHAnsi"/>
                <w:b/>
              </w:rPr>
              <w:t>÷</w:t>
            </w:r>
            <w:r>
              <w:rPr>
                <w:b/>
              </w:rPr>
              <w:t xml:space="preserve"> 6 = 40   ¼ of 24 = 6  etc.   </w:t>
            </w:r>
          </w:p>
        </w:tc>
      </w:tr>
      <w:tr w:rsidR="0002185E" w:rsidTr="7C778A74" w14:paraId="488C52C7" w14:textId="77777777">
        <w:trPr>
          <w:trHeight w:val="280"/>
        </w:trPr>
        <w:tc>
          <w:tcPr>
            <w:tcW w:w="3660" w:type="dxa"/>
            <w:tcMar/>
          </w:tcPr>
          <w:p w:rsidR="0002185E" w:rsidP="0002185E" w:rsidRDefault="0002185E" w14:paraId="530A8F3C" w14:textId="77777777">
            <w:r>
              <w:t xml:space="preserve">Understand and identify square numbers </w:t>
            </w:r>
          </w:p>
        </w:tc>
        <w:tc>
          <w:tcPr>
            <w:tcW w:w="8756" w:type="dxa"/>
            <w:tcMar/>
          </w:tcPr>
          <w:p w:rsidRPr="00D13471" w:rsidR="0002185E" w:rsidP="005E6B08" w:rsidRDefault="00035335" w14:paraId="5725D0DB" w14:textId="318E64C9">
            <w:r>
              <w:rPr>
                <w:noProof/>
                <w:lang w:eastAsia="en-GB"/>
              </w:rPr>
              <mc:AlternateContent>
                <mc:Choice Requires="wps">
                  <w:drawing>
                    <wp:anchor distT="0" distB="0" distL="114300" distR="114300" simplePos="0" relativeHeight="251661824" behindDoc="0" locked="0" layoutInCell="1" allowOverlap="1" wp14:anchorId="3EBD5028" wp14:editId="228E649D">
                      <wp:simplePos x="0" y="0"/>
                      <wp:positionH relativeFrom="column">
                        <wp:posOffset>1472565</wp:posOffset>
                      </wp:positionH>
                      <wp:positionV relativeFrom="paragraph">
                        <wp:posOffset>76835</wp:posOffset>
                      </wp:positionV>
                      <wp:extent cx="2152650" cy="542925"/>
                      <wp:effectExtent l="0" t="0" r="0" b="9525"/>
                      <wp:wrapNone/>
                      <wp:docPr id="46" name="Text Box 46"/>
                      <wp:cNvGraphicFramePr/>
                      <a:graphic xmlns:a="http://schemas.openxmlformats.org/drawingml/2006/main">
                        <a:graphicData uri="http://schemas.microsoft.com/office/word/2010/wordprocessingShape">
                          <wps:wsp>
                            <wps:cNvSpPr txBox="1"/>
                            <wps:spPr>
                              <a:xfrm>
                                <a:off x="0" y="0"/>
                                <a:ext cx="2152650" cy="542925"/>
                              </a:xfrm>
                              <a:prstGeom prst="rect">
                                <a:avLst/>
                              </a:prstGeom>
                              <a:solidFill>
                                <a:schemeClr val="lt1"/>
                              </a:solidFill>
                              <a:ln w="6350">
                                <a:noFill/>
                              </a:ln>
                            </wps:spPr>
                            <wps:txbx>
                              <w:txbxContent>
                                <w:p w:rsidR="00035335" w:rsidRDefault="00035335" w14:paraId="2E5D64E5" w14:textId="0EF3B790">
                                  <w:r>
                                    <w:t>Make squares out of counters to  show concept.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6" style="position:absolute;margin-left:115.95pt;margin-top:6.05pt;width:169.5pt;height:42.75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40"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" w14:anchorId="3EBD5028">
                      <v:textbox>
                        <w:txbxContent>
                          <w:p w:rsidR="00035335" w:rsidRDefault="00035335" w14:paraId="2E5D64E5" w14:textId="0EF3B790">
                            <w:r>
                              <w:t>Make squares out of counters to  show concept.</w:t>
                            </w:r>
                          </w:p>
                        </w:txbxContent>
                      </v:textbox>
                    </v:shape>
                  </w:pict>
                </mc:Fallback>
              </mc:AlternateContent>
            </w:r>
            <w:r w:rsidR="005E6B08">
              <w:rPr>
                <w:noProof/>
                <w:lang w:eastAsia="en-GB"/>
              </w:rPr>
              <w:drawing>
                <wp:inline distT="0" distB="0" distL="0" distR="0" wp14:anchorId="5D203AFA" wp14:editId="4BB695B5">
                  <wp:extent cx="704850" cy="664283"/>
                  <wp:effectExtent l="0" t="0" r="0" b="254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2F847BC.tmp"/>
                          <pic:cNvPicPr/>
                        </pic:nvPicPr>
                        <pic:blipFill>
                          <a:blip r:embed="rId38">
                            <a:extLst>
                              <a:ext uri="{28A0092B-C50C-407E-A947-70E740481C1C}">
                                <a14:useLocalDpi xmlns:a14="http://schemas.microsoft.com/office/drawing/2010/main" val="0"/>
                              </a:ext>
                            </a:extLst>
                          </a:blip>
                          <a:stretch>
                            <a:fillRect/>
                          </a:stretch>
                        </pic:blipFill>
                        <pic:spPr>
                          <a:xfrm>
                            <a:off x="0" y="0"/>
                            <a:ext cx="711419" cy="670474"/>
                          </a:xfrm>
                          <a:prstGeom prst="rect">
                            <a:avLst/>
                          </a:prstGeom>
                        </pic:spPr>
                      </pic:pic>
                    </a:graphicData>
                  </a:graphic>
                </wp:inline>
              </w:drawing>
            </w:r>
            <w:r w:rsidR="005E6B08">
              <w:rPr/>
              <w:t xml:space="preserve">   </w:t>
            </w:r>
          </w:p>
        </w:tc>
        <w:tc>
          <w:tcPr>
            <w:tcW w:w="2972" w:type="dxa"/>
            <w:vMerge w:val="restart"/>
            <w:tcMar/>
          </w:tcPr>
          <w:p w:rsidRPr="00D13471" w:rsidR="0002185E" w:rsidP="0002185E" w:rsidRDefault="0002185E" w14:paraId="60CA3627" w14:textId="55AAD098">
            <w:r w:rsidRPr="00D13471">
              <w:t xml:space="preserve">Volume and area will both be taught in more detail in the summer term but </w:t>
            </w:r>
            <w:r w:rsidR="005E6B08">
              <w:t xml:space="preserve">either </w:t>
            </w:r>
            <w:r w:rsidRPr="00D13471">
              <w:t>make links here</w:t>
            </w:r>
            <w:r w:rsidR="005E6B08">
              <w:t xml:space="preserve"> or teach together here</w:t>
            </w:r>
            <w:r w:rsidRPr="00D13471">
              <w:t xml:space="preserve">. </w:t>
            </w:r>
            <w:r w:rsidR="005E6B08">
              <w:t>See NCETM 2.20 for volume and x 3 factors</w:t>
            </w:r>
            <w:r w:rsidR="00035335">
              <w:t>. See NCETM 2.16 for area and perimeter</w:t>
            </w:r>
            <w:r w:rsidR="005E6B08">
              <w:t xml:space="preserve"> </w:t>
            </w:r>
          </w:p>
        </w:tc>
      </w:tr>
      <w:tr w:rsidR="0002185E" w:rsidTr="7C778A74" w14:paraId="75918EFB" w14:textId="77777777">
        <w:trPr>
          <w:trHeight w:val="280"/>
        </w:trPr>
        <w:tc>
          <w:tcPr>
            <w:tcW w:w="3660" w:type="dxa"/>
            <w:tcMar/>
          </w:tcPr>
          <w:p w:rsidR="0002185E" w:rsidP="0002185E" w:rsidRDefault="0002185E" w14:paraId="4A50899D" w14:textId="77777777">
            <w:r>
              <w:t xml:space="preserve">Know all square numbers to 12 x 12 </w:t>
            </w:r>
          </w:p>
        </w:tc>
        <w:tc>
          <w:tcPr>
            <w:tcW w:w="8756" w:type="dxa"/>
            <w:tcMar/>
          </w:tcPr>
          <w:p w:rsidRPr="00D13471" w:rsidR="0002185E" w:rsidP="0002185E" w:rsidRDefault="00035335" w14:paraId="0EBC2667" w14:textId="08B36289">
            <w:r>
              <w:rPr>
                <w:noProof/>
                <w:lang w:eastAsia="en-GB"/>
              </w:rPr>
              <mc:AlternateContent>
                <mc:Choice Requires="wps">
                  <w:drawing>
                    <wp:anchor distT="0" distB="0" distL="114300" distR="114300" simplePos="0" relativeHeight="251666944" behindDoc="0" locked="0" layoutInCell="1" allowOverlap="1" wp14:anchorId="64D7C8E1" wp14:editId="369A13DA">
                      <wp:simplePos x="0" y="0"/>
                      <wp:positionH relativeFrom="column">
                        <wp:posOffset>1644015</wp:posOffset>
                      </wp:positionH>
                      <wp:positionV relativeFrom="paragraph">
                        <wp:posOffset>127635</wp:posOffset>
                      </wp:positionV>
                      <wp:extent cx="1571625" cy="895350"/>
                      <wp:effectExtent l="0" t="0" r="9525" b="0"/>
                      <wp:wrapNone/>
                      <wp:docPr id="49" name="Text Box 49"/>
                      <wp:cNvGraphicFramePr/>
                      <a:graphic xmlns:a="http://schemas.openxmlformats.org/drawingml/2006/main">
                        <a:graphicData uri="http://schemas.microsoft.com/office/word/2010/wordprocessingShape">
                          <wps:wsp>
                            <wps:cNvSpPr txBox="1"/>
                            <wps:spPr>
                              <a:xfrm>
                                <a:off x="0" y="0"/>
                                <a:ext cx="1571625" cy="895350"/>
                              </a:xfrm>
                              <a:prstGeom prst="rect">
                                <a:avLst/>
                              </a:prstGeom>
                              <a:solidFill>
                                <a:schemeClr val="lt1"/>
                              </a:solidFill>
                              <a:ln w="6350">
                                <a:noFill/>
                              </a:ln>
                            </wps:spPr>
                            <wps:txbx>
                              <w:txbxContent>
                                <w:p w:rsidR="00035335" w:rsidRDefault="00035335" w14:paraId="03BAEC61" w14:textId="11FAFCC5">
                                  <w:r>
                                    <w:t xml:space="preserve">Use a multiplication grid to show square numbers making a square.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9" style="position:absolute;margin-left:129.45pt;margin-top:10.05pt;width:123.75pt;height:70.5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1"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" w14:anchorId="64D7C8E1">
                      <v:textbox>
                        <w:txbxContent>
                          <w:p w:rsidR="00035335" w:rsidRDefault="00035335" w14:paraId="03BAEC61" w14:textId="11FAFCC5">
                            <w:r>
                              <w:t xml:space="preserve">Use a multiplication grid to show square numbers making a square. </w:t>
                            </w:r>
                          </w:p>
                        </w:txbxContent>
                      </v:textbox>
                    </v:shape>
                  </w:pict>
                </mc:Fallback>
              </mc:AlternateContent>
            </w:r>
            <w:r>
              <w:rPr>
                <w:noProof/>
                <w:lang w:eastAsia="en-GB"/>
              </w:rPr>
              <w:drawing>
                <wp:inline distT="0" distB="0" distL="0" distR="0" wp14:anchorId="56CEEBF5" wp14:editId="4FF85687">
                  <wp:extent cx="1448002" cy="150516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2F8989C.tmp"/>
                          <pic:cNvPicPr/>
                        </pic:nvPicPr>
                        <pic:blipFill>
                          <a:blip r:embed="rId39">
                            <a:extLst>
                              <a:ext uri="{28A0092B-C50C-407E-A947-70E740481C1C}">
                                <a14:useLocalDpi xmlns:a14="http://schemas.microsoft.com/office/drawing/2010/main" val="0"/>
                              </a:ext>
                            </a:extLst>
                          </a:blip>
                          <a:stretch>
                            <a:fillRect/>
                          </a:stretch>
                        </pic:blipFill>
                        <pic:spPr>
                          <a:xfrm>
                            <a:off x="0" y="0"/>
                            <a:ext cx="1448002" cy="1505160"/>
                          </a:xfrm>
                          <a:prstGeom prst="rect">
                            <a:avLst/>
                          </a:prstGeom>
                        </pic:spPr>
                      </pic:pic>
                    </a:graphicData>
                  </a:graphic>
                </wp:inline>
              </w:drawing>
            </w:r>
          </w:p>
        </w:tc>
        <w:tc>
          <w:tcPr>
            <w:tcW w:w="2972" w:type="dxa"/>
            <w:vMerge/>
            <w:tcMar/>
          </w:tcPr>
          <w:p w:rsidRPr="00D13471" w:rsidR="0002185E" w:rsidP="0002185E" w:rsidRDefault="0002185E" w14:paraId="6319F324" w14:textId="77777777"/>
        </w:tc>
      </w:tr>
      <w:tr w:rsidR="0002185E" w:rsidTr="7C778A74" w14:paraId="743345F6" w14:textId="77777777">
        <w:trPr>
          <w:trHeight w:val="280"/>
        </w:trPr>
        <w:tc>
          <w:tcPr>
            <w:tcW w:w="3660" w:type="dxa"/>
            <w:tcMar/>
          </w:tcPr>
          <w:p w:rsidR="0002185E" w:rsidP="0002185E" w:rsidRDefault="0002185E" w14:paraId="6C272A64" w14:textId="77777777">
            <w:r>
              <w:t xml:space="preserve">Understand and identify cube numbers </w:t>
            </w:r>
          </w:p>
        </w:tc>
        <w:tc>
          <w:tcPr>
            <w:tcW w:w="8756" w:type="dxa"/>
            <w:tcMar/>
          </w:tcPr>
          <w:p w:rsidRPr="00D13471" w:rsidR="0002185E" w:rsidP="0002185E" w:rsidRDefault="00035335" w14:paraId="35923E3B" w14:textId="6CFB958B">
            <w:r>
              <w:rPr>
                <w:noProof/>
                <w:lang w:eastAsia="en-GB"/>
              </w:rPr>
              <mc:AlternateContent>
                <mc:Choice Requires="wps">
                  <w:drawing>
                    <wp:anchor distT="0" distB="0" distL="114300" distR="114300" simplePos="0" relativeHeight="251667968" behindDoc="0" locked="0" layoutInCell="1" allowOverlap="1" wp14:anchorId="0CFE8219" wp14:editId="051C6C10">
                      <wp:simplePos x="0" y="0"/>
                      <wp:positionH relativeFrom="column">
                        <wp:posOffset>1328420</wp:posOffset>
                      </wp:positionH>
                      <wp:positionV relativeFrom="paragraph">
                        <wp:posOffset>71755</wp:posOffset>
                      </wp:positionV>
                      <wp:extent cx="2152650" cy="542925"/>
                      <wp:effectExtent l="0" t="0" r="0" b="9525"/>
                      <wp:wrapNone/>
                      <wp:docPr id="47" name="Text Box 47"/>
                      <wp:cNvGraphicFramePr/>
                      <a:graphic xmlns:a="http://schemas.openxmlformats.org/drawingml/2006/main">
                        <a:graphicData uri="http://schemas.microsoft.com/office/word/2010/wordprocessingShape">
                          <wps:wsp>
                            <wps:cNvSpPr txBox="1"/>
                            <wps:spPr>
                              <a:xfrm>
                                <a:off x="0" y="0"/>
                                <a:ext cx="2152650" cy="542925"/>
                              </a:xfrm>
                              <a:prstGeom prst="rect">
                                <a:avLst/>
                              </a:prstGeom>
                              <a:solidFill>
                                <a:schemeClr val="lt1"/>
                              </a:solidFill>
                              <a:ln w="6350">
                                <a:noFill/>
                              </a:ln>
                            </wps:spPr>
                            <wps:txbx>
                              <w:txbxContent>
                                <w:p w:rsidR="00035335" w:rsidP="00035335" w:rsidRDefault="00035335" w14:paraId="014C9A5E" w14:textId="6BD936AB">
                                  <w:r>
                                    <w:t>Make cubes out of multilink to  show concept.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7" style="position:absolute;margin-left:104.6pt;margin-top:5.65pt;width:169.5pt;height:42.75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42"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" w14:anchorId="0CFE8219">
                      <v:textbox>
                        <w:txbxContent>
                          <w:p w:rsidR="00035335" w:rsidP="00035335" w:rsidRDefault="00035335" w14:paraId="014C9A5E" w14:textId="6BD936AB">
                            <w:r>
                              <w:t>Make cubes out of multilink to  show concept.</w:t>
                            </w:r>
                          </w:p>
                        </w:txbxContent>
                      </v:textbox>
                    </v:shape>
                  </w:pict>
                </mc:Fallback>
              </mc:AlternateContent>
            </w:r>
            <w:r w:rsidR="005E6B08">
              <w:rPr>
                <w:noProof/>
                <w:lang w:eastAsia="en-GB"/>
              </w:rPr>
              <w:drawing>
                <wp:inline distT="0" distB="0" distL="0" distR="0" wp14:anchorId="62D3EECA" wp14:editId="2E6A4E52">
                  <wp:extent cx="685800" cy="702945"/>
                  <wp:effectExtent l="0" t="0" r="0" b="190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2F88D7D.tmp"/>
                          <pic:cNvPicPr/>
                        </pic:nvPicPr>
                        <pic:blipFill>
                          <a:blip r:embed="rId40" cstate="print">
                            <a:extLst>
                              <a:ext uri="{28A0092B-C50C-407E-A947-70E740481C1C}">
                                <a14:useLocalDpi xmlns:a14="http://schemas.microsoft.com/office/drawing/2010/main" val="0"/>
                              </a:ext>
                            </a:extLst>
                          </a:blip>
                          <a:stretch>
                            <a:fillRect/>
                          </a:stretch>
                        </pic:blipFill>
                        <pic:spPr>
                          <a:xfrm>
                            <a:off x="0" y="0"/>
                            <a:ext cx="691671" cy="708963"/>
                          </a:xfrm>
                          <a:prstGeom prst="rect">
                            <a:avLst/>
                          </a:prstGeom>
                        </pic:spPr>
                      </pic:pic>
                    </a:graphicData>
                  </a:graphic>
                </wp:inline>
              </w:drawing>
            </w:r>
          </w:p>
        </w:tc>
        <w:tc>
          <w:tcPr>
            <w:tcW w:w="2972" w:type="dxa"/>
            <w:vMerge/>
            <w:tcMar/>
          </w:tcPr>
          <w:p w:rsidRPr="00D13471" w:rsidR="0002185E" w:rsidP="0002185E" w:rsidRDefault="0002185E" w14:paraId="466A39AC" w14:textId="77777777"/>
        </w:tc>
      </w:tr>
    </w:tbl>
    <w:p w:rsidR="00D726FD" w:rsidRDefault="00D726FD" w14:paraId="6E0FDD55" w14:textId="77777777"/>
    <w:sectPr w:rsidR="00D726FD" w:rsidSect="0020011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361C4"/>
    <w:multiLevelType w:val="hybridMultilevel"/>
    <w:tmpl w:val="ECC291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113"/>
    <w:rsid w:val="00005F2C"/>
    <w:rsid w:val="00007C33"/>
    <w:rsid w:val="0002185E"/>
    <w:rsid w:val="000248E0"/>
    <w:rsid w:val="00035335"/>
    <w:rsid w:val="000D6972"/>
    <w:rsid w:val="000F0BB6"/>
    <w:rsid w:val="00132C2D"/>
    <w:rsid w:val="001373F9"/>
    <w:rsid w:val="0019038E"/>
    <w:rsid w:val="001C0D4A"/>
    <w:rsid w:val="001D4467"/>
    <w:rsid w:val="00200113"/>
    <w:rsid w:val="00205A15"/>
    <w:rsid w:val="00207190"/>
    <w:rsid w:val="00271E07"/>
    <w:rsid w:val="0027556D"/>
    <w:rsid w:val="0028674B"/>
    <w:rsid w:val="002E69A4"/>
    <w:rsid w:val="00383D78"/>
    <w:rsid w:val="00386872"/>
    <w:rsid w:val="003923DC"/>
    <w:rsid w:val="003A3C04"/>
    <w:rsid w:val="003C665B"/>
    <w:rsid w:val="003D4DCC"/>
    <w:rsid w:val="003D7655"/>
    <w:rsid w:val="004448D5"/>
    <w:rsid w:val="00455B9A"/>
    <w:rsid w:val="004961EE"/>
    <w:rsid w:val="00497747"/>
    <w:rsid w:val="004B3E65"/>
    <w:rsid w:val="004E47DB"/>
    <w:rsid w:val="004F63D4"/>
    <w:rsid w:val="00503319"/>
    <w:rsid w:val="00516183"/>
    <w:rsid w:val="00527BB0"/>
    <w:rsid w:val="0057707E"/>
    <w:rsid w:val="00596A1F"/>
    <w:rsid w:val="005A52B2"/>
    <w:rsid w:val="005E6B08"/>
    <w:rsid w:val="00651099"/>
    <w:rsid w:val="00667243"/>
    <w:rsid w:val="006A6E0F"/>
    <w:rsid w:val="006B61FD"/>
    <w:rsid w:val="006E0C60"/>
    <w:rsid w:val="006F1043"/>
    <w:rsid w:val="0071185B"/>
    <w:rsid w:val="007140F2"/>
    <w:rsid w:val="00740728"/>
    <w:rsid w:val="007408EB"/>
    <w:rsid w:val="00765340"/>
    <w:rsid w:val="00770014"/>
    <w:rsid w:val="00783097"/>
    <w:rsid w:val="007D17C0"/>
    <w:rsid w:val="007D3B82"/>
    <w:rsid w:val="008108B1"/>
    <w:rsid w:val="00812368"/>
    <w:rsid w:val="0082626A"/>
    <w:rsid w:val="0082690B"/>
    <w:rsid w:val="00845599"/>
    <w:rsid w:val="00885A83"/>
    <w:rsid w:val="008C0293"/>
    <w:rsid w:val="008F4854"/>
    <w:rsid w:val="00950544"/>
    <w:rsid w:val="00962170"/>
    <w:rsid w:val="009955C9"/>
    <w:rsid w:val="009B71BD"/>
    <w:rsid w:val="009D4293"/>
    <w:rsid w:val="009E55C5"/>
    <w:rsid w:val="00A50DAC"/>
    <w:rsid w:val="00A64B38"/>
    <w:rsid w:val="00A950E3"/>
    <w:rsid w:val="00AA4925"/>
    <w:rsid w:val="00AD0393"/>
    <w:rsid w:val="00AD7480"/>
    <w:rsid w:val="00B420C5"/>
    <w:rsid w:val="00B50A89"/>
    <w:rsid w:val="00B608FA"/>
    <w:rsid w:val="00B64D91"/>
    <w:rsid w:val="00B86AEB"/>
    <w:rsid w:val="00B87092"/>
    <w:rsid w:val="00BA018E"/>
    <w:rsid w:val="00BE1B8F"/>
    <w:rsid w:val="00C05789"/>
    <w:rsid w:val="00C05F31"/>
    <w:rsid w:val="00C420CC"/>
    <w:rsid w:val="00C7705A"/>
    <w:rsid w:val="00CF2E37"/>
    <w:rsid w:val="00D0008C"/>
    <w:rsid w:val="00D13471"/>
    <w:rsid w:val="00D13A85"/>
    <w:rsid w:val="00D25352"/>
    <w:rsid w:val="00D31631"/>
    <w:rsid w:val="00D41F26"/>
    <w:rsid w:val="00D60613"/>
    <w:rsid w:val="00D62FA2"/>
    <w:rsid w:val="00D726FD"/>
    <w:rsid w:val="00D7615F"/>
    <w:rsid w:val="00D86A98"/>
    <w:rsid w:val="00DA3377"/>
    <w:rsid w:val="00DC5A09"/>
    <w:rsid w:val="00DE18A7"/>
    <w:rsid w:val="00DF21A3"/>
    <w:rsid w:val="00E93BAC"/>
    <w:rsid w:val="00E97D87"/>
    <w:rsid w:val="00EB1981"/>
    <w:rsid w:val="00EC2720"/>
    <w:rsid w:val="00ED7298"/>
    <w:rsid w:val="00EF2905"/>
    <w:rsid w:val="00EF7522"/>
    <w:rsid w:val="00F26B69"/>
    <w:rsid w:val="00F54799"/>
    <w:rsid w:val="00F918C7"/>
    <w:rsid w:val="00FD2512"/>
    <w:rsid w:val="00FD69FE"/>
    <w:rsid w:val="00FD7690"/>
    <w:rsid w:val="00FE5FB8"/>
    <w:rsid w:val="14A63F7C"/>
    <w:rsid w:val="1E17969C"/>
    <w:rsid w:val="22FAE6B5"/>
    <w:rsid w:val="272F49D9"/>
    <w:rsid w:val="2EAC25C7"/>
    <w:rsid w:val="30555E7D"/>
    <w:rsid w:val="33ECD02B"/>
    <w:rsid w:val="4B092417"/>
    <w:rsid w:val="4EF74B92"/>
    <w:rsid w:val="51BB1AE3"/>
    <w:rsid w:val="57F37A46"/>
    <w:rsid w:val="5EC4C4D3"/>
    <w:rsid w:val="6255EF31"/>
    <w:rsid w:val="6FB9B849"/>
    <w:rsid w:val="750FD738"/>
    <w:rsid w:val="7C778A74"/>
    <w:rsid w:val="7DE689AD"/>
    <w:rsid w:val="7ECFE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3EFB8"/>
  <w15:docId w15:val="{F9CA8BF2-7639-4220-A4F1-1EDB7BB93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20011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200113"/>
    <w:pPr>
      <w:ind w:left="720"/>
      <w:contextualSpacing/>
    </w:pPr>
  </w:style>
  <w:style w:type="paragraph" w:styleId="BalloonText">
    <w:name w:val="Balloon Text"/>
    <w:basedOn w:val="Normal"/>
    <w:link w:val="BalloonTextChar"/>
    <w:uiPriority w:val="99"/>
    <w:semiHidden/>
    <w:unhideWhenUsed/>
    <w:rsid w:val="00007C33"/>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007C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4.tmp" Id="rId18" /><Relationship Type="http://schemas.openxmlformats.org/officeDocument/2006/relationships/image" Target="media/image35.tmp" Id="rId39" /><Relationship Type="http://schemas.openxmlformats.org/officeDocument/2006/relationships/image" Target="media/image17.tmp" Id="rId21" /><Relationship Type="http://schemas.openxmlformats.org/officeDocument/2006/relationships/image" Target="media/image30.tmp" Id="rId34" /><Relationship Type="http://schemas.openxmlformats.org/officeDocument/2006/relationships/theme" Target="theme/theme1.xml" Id="rId42" /><Relationship Type="http://schemas.openxmlformats.org/officeDocument/2006/relationships/image" Target="media/image3.tmp" Id="rId7" /><Relationship Type="http://schemas.openxmlformats.org/officeDocument/2006/relationships/styles" Target="styles.xml" Id="rId2" /><Relationship Type="http://schemas.openxmlformats.org/officeDocument/2006/relationships/image" Target="media/image16.tmp" Id="rId20" /><Relationship Type="http://schemas.openxmlformats.org/officeDocument/2006/relationships/fontTable" Target="fontTable.xml" Id="rId41" /><Relationship Type="http://schemas.openxmlformats.org/officeDocument/2006/relationships/numbering" Target="numbering.xml" Id="rId1" /><Relationship Type="http://schemas.openxmlformats.org/officeDocument/2006/relationships/image" Target="media/image2.tmp" Id="rId6" /><Relationship Type="http://schemas.openxmlformats.org/officeDocument/2006/relationships/image" Target="media/image7.tmp" Id="rId11" /><Relationship Type="http://schemas.openxmlformats.org/officeDocument/2006/relationships/image" Target="media/image20.tmp" Id="rId24" /><Relationship Type="http://schemas.openxmlformats.org/officeDocument/2006/relationships/image" Target="media/image33.tmp" Id="rId37" /><Relationship Type="http://schemas.openxmlformats.org/officeDocument/2006/relationships/image" Target="media/image36.png" Id="rId40" /><Relationship Type="http://schemas.openxmlformats.org/officeDocument/2006/relationships/image" Target="media/image1.tmp" Id="rId5" /><Relationship Type="http://schemas.openxmlformats.org/officeDocument/2006/relationships/image" Target="media/image32.tmp" Id="rId36" /><Relationship Type="http://schemas.openxmlformats.org/officeDocument/2006/relationships/image" Target="media/image15.tmp" Id="rId19" /><Relationship Type="http://schemas.openxmlformats.org/officeDocument/2006/relationships/webSettings" Target="webSettings.xml" Id="rId4" /><Relationship Type="http://schemas.openxmlformats.org/officeDocument/2006/relationships/image" Target="media/image18.tmp" Id="rId22" /><Relationship Type="http://schemas.openxmlformats.org/officeDocument/2006/relationships/image" Target="media/image26.tmp" Id="rId30" /><Relationship Type="http://schemas.openxmlformats.org/officeDocument/2006/relationships/image" Target="media/image31.tmp" Id="rId35" /><Relationship Type="http://schemas.openxmlformats.org/officeDocument/2006/relationships/image" Target="media/image4.tmp" Id="rId8" /><Relationship Type="http://schemas.openxmlformats.org/officeDocument/2006/relationships/settings" Target="settings.xml" Id="rId3" /><Relationship Type="http://schemas.openxmlformats.org/officeDocument/2006/relationships/image" Target="media/image8.tmp" Id="rId12" /><Relationship Type="http://schemas.openxmlformats.org/officeDocument/2006/relationships/image" Target="media/image29.tmp" Id="rId33" /><Relationship Type="http://schemas.openxmlformats.org/officeDocument/2006/relationships/image" Target="media/image34.tmp" Id="rId38" /><Relationship Type="http://schemas.openxmlformats.org/officeDocument/2006/relationships/image" Target="/media/image25.png" Id="Rf206b1b583a046b6" /><Relationship Type="http://schemas.openxmlformats.org/officeDocument/2006/relationships/image" Target="/media/image26.png" Id="R6dd7910584c74c2e" /><Relationship Type="http://schemas.openxmlformats.org/officeDocument/2006/relationships/image" Target="/media/image27.png" Id="R35a76461ea504c6b" /><Relationship Type="http://schemas.openxmlformats.org/officeDocument/2006/relationships/image" Target="/media/image28.png" Id="R5abe660174ee430b" /><Relationship Type="http://schemas.openxmlformats.org/officeDocument/2006/relationships/image" Target="/media/image29.png" Id="R4aedb1094ee1416a" /><Relationship Type="http://schemas.openxmlformats.org/officeDocument/2006/relationships/image" Target="/media/image2a.png" Id="R1cc40f9e9eb6482c" /><Relationship Type="http://schemas.openxmlformats.org/officeDocument/2006/relationships/image" Target="/media/image2b.png" Id="R67c5f78ee13c4d5e" /><Relationship Type="http://schemas.openxmlformats.org/officeDocument/2006/relationships/image" Target="/media/image2c.png" Id="R07fc65caf6f743db" /><Relationship Type="http://schemas.openxmlformats.org/officeDocument/2006/relationships/image" Target="/media/image2d.png" Id="Rcf80c975fe214958" /><Relationship Type="http://schemas.openxmlformats.org/officeDocument/2006/relationships/image" Target="/media/image2e.png" Id="R4108855066284bd7" /><Relationship Type="http://schemas.openxmlformats.org/officeDocument/2006/relationships/image" Target="/media/image2f.png" Id="R124500b7bbfe451c" /><Relationship Type="http://schemas.openxmlformats.org/officeDocument/2006/relationships/image" Target="/media/image30.png" Id="Ra5437b301e33400a" /><Relationship Type="http://schemas.openxmlformats.org/officeDocument/2006/relationships/image" Target="/media/image31.png" Id="Rd735406206544aa2" /><Relationship Type="http://schemas.openxmlformats.org/officeDocument/2006/relationships/image" Target="/media/image32.png" Id="Rb7a2bcbce4914824" /><Relationship Type="http://schemas.openxmlformats.org/officeDocument/2006/relationships/image" Target="/media/image33.png" Id="R10adc119952e49f1" /><Relationship Type="http://schemas.openxmlformats.org/officeDocument/2006/relationships/image" Target="/media/image34.png" Id="R72c8356b4492425b" /><Relationship Type="http://schemas.openxmlformats.org/officeDocument/2006/relationships/image" Target="/media/image35.png" Id="R1a54f4be9922491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BCPS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Alison Caldwell</dc:creator>
  <lastModifiedBy>Alison Caldwell</lastModifiedBy>
  <revision>37</revision>
  <lastPrinted>2020-01-16T12:08:00.0000000Z</lastPrinted>
  <dcterms:created xsi:type="dcterms:W3CDTF">2020-01-16T09:38:00.0000000Z</dcterms:created>
  <dcterms:modified xsi:type="dcterms:W3CDTF">2020-04-20T07:56:28.1094497Z</dcterms:modified>
</coreProperties>
</file>